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BB51" w14:textId="77F252B5" w:rsidR="0054219E" w:rsidRPr="005146E4" w:rsidRDefault="00BB3745" w:rsidP="005146E4">
      <w:pPr>
        <w:spacing w:after="120"/>
        <w:jc w:val="center"/>
        <w:rPr>
          <w:b/>
          <w:bCs/>
          <w:color w:val="FF0000"/>
          <w:kern w:val="0"/>
          <w:sz w:val="32"/>
          <w:szCs w:val="32"/>
          <w:lang w:eastAsia="zh-CN"/>
        </w:rPr>
      </w:pPr>
      <w:r w:rsidRPr="005146E4">
        <w:rPr>
          <w:b/>
          <w:sz w:val="32"/>
          <w:szCs w:val="32"/>
          <w:lang w:eastAsia="zh-CN"/>
        </w:rPr>
        <w:t xml:space="preserve">Science, Engineering and Technology </w:t>
      </w:r>
      <w:r w:rsidR="005146E4" w:rsidRPr="005146E4">
        <w:rPr>
          <w:b/>
          <w:sz w:val="32"/>
          <w:szCs w:val="32"/>
          <w:lang w:eastAsia="zh-CN"/>
        </w:rPr>
        <w:t>–</w:t>
      </w:r>
      <w:r w:rsidR="0054219E" w:rsidRPr="005146E4">
        <w:rPr>
          <w:b/>
          <w:sz w:val="32"/>
          <w:szCs w:val="32"/>
          <w:lang w:eastAsia="zh-CN"/>
        </w:rPr>
        <w:t xml:space="preserve"> </w:t>
      </w:r>
      <w:r w:rsidR="005146E4" w:rsidRPr="005146E4">
        <w:rPr>
          <w:b/>
          <w:bCs/>
          <w:sz w:val="32"/>
          <w:szCs w:val="32"/>
        </w:rPr>
        <w:t>The r</w:t>
      </w:r>
      <w:r w:rsidR="0054219E" w:rsidRPr="005146E4">
        <w:rPr>
          <w:b/>
          <w:bCs/>
          <w:sz w:val="32"/>
          <w:szCs w:val="32"/>
        </w:rPr>
        <w:t>eview</w:t>
      </w:r>
      <w:r w:rsidR="005146E4" w:rsidRPr="005146E4">
        <w:rPr>
          <w:b/>
          <w:bCs/>
          <w:sz w:val="32"/>
          <w:szCs w:val="32"/>
        </w:rPr>
        <w:t xml:space="preserve"> report</w:t>
      </w:r>
    </w:p>
    <w:p w14:paraId="3D6B4E62" w14:textId="524DDC5B" w:rsidR="00BB3745" w:rsidRPr="00A363B9" w:rsidRDefault="002637B1" w:rsidP="00BB3745">
      <w:pPr>
        <w:jc w:val="center"/>
        <w:rPr>
          <w:rStyle w:val="Hyperlink"/>
          <w:i/>
          <w:color w:val="2F5496" w:themeColor="accent1" w:themeShade="BF"/>
          <w:sz w:val="24"/>
          <w:szCs w:val="24"/>
          <w:u w:val="none"/>
          <w:lang w:eastAsia="zh-CN"/>
        </w:rPr>
      </w:pPr>
      <w:hyperlink r:id="rId6" w:history="1">
        <w:r w:rsidR="00BB3745" w:rsidRPr="00A363B9">
          <w:rPr>
            <w:rStyle w:val="Hyperlink"/>
            <w:i/>
            <w:color w:val="2F5496" w:themeColor="accent1" w:themeShade="BF"/>
            <w:sz w:val="24"/>
            <w:szCs w:val="24"/>
            <w:u w:val="none"/>
            <w:lang w:eastAsia="zh-CN"/>
          </w:rPr>
          <w:t>www.setjournal.com</w:t>
        </w:r>
      </w:hyperlink>
    </w:p>
    <w:p w14:paraId="100B739E" w14:textId="77777777" w:rsidR="009F7894" w:rsidRPr="005A6BA0" w:rsidRDefault="009F7894" w:rsidP="00BB3745">
      <w:pPr>
        <w:jc w:val="center"/>
        <w:rPr>
          <w:i/>
          <w:lang w:eastAsia="zh-CN"/>
        </w:rPr>
      </w:pPr>
    </w:p>
    <w:tbl>
      <w:tblPr>
        <w:tblStyle w:val="TableGrid"/>
        <w:tblW w:w="5000" w:type="pct"/>
        <w:tblLook w:val="04A0" w:firstRow="1" w:lastRow="0" w:firstColumn="1" w:lastColumn="0" w:noHBand="0" w:noVBand="1"/>
      </w:tblPr>
      <w:tblGrid>
        <w:gridCol w:w="3542"/>
        <w:gridCol w:w="11846"/>
      </w:tblGrid>
      <w:tr w:rsidR="00B91890" w:rsidRPr="005A6BA0" w14:paraId="31E7AEC3" w14:textId="77777777" w:rsidTr="009F7894">
        <w:trPr>
          <w:trHeight w:val="354"/>
        </w:trPr>
        <w:tc>
          <w:tcPr>
            <w:tcW w:w="5000" w:type="pct"/>
            <w:gridSpan w:val="2"/>
            <w:shd w:val="clear" w:color="auto" w:fill="F2F2F2" w:themeFill="background1" w:themeFillShade="F2"/>
            <w:vAlign w:val="center"/>
          </w:tcPr>
          <w:p w14:paraId="4DAE4707" w14:textId="32022EDB" w:rsidR="00B91890" w:rsidRPr="005A6BA0" w:rsidRDefault="00B91890" w:rsidP="009F7894">
            <w:pPr>
              <w:jc w:val="center"/>
              <w:rPr>
                <w:b/>
                <w:bCs/>
                <w:szCs w:val="24"/>
                <w:lang w:eastAsia="zh-CN"/>
              </w:rPr>
            </w:pPr>
            <w:r w:rsidRPr="005A6BA0">
              <w:rPr>
                <w:b/>
                <w:bCs/>
                <w:szCs w:val="24"/>
                <w:lang w:eastAsia="zh-CN"/>
              </w:rPr>
              <w:t>GENERAL INFORMATION</w:t>
            </w:r>
          </w:p>
        </w:tc>
      </w:tr>
      <w:tr w:rsidR="00B91890" w:rsidRPr="005A6BA0" w14:paraId="7CC4B218" w14:textId="77777777" w:rsidTr="009F7894">
        <w:trPr>
          <w:trHeight w:val="373"/>
        </w:trPr>
        <w:tc>
          <w:tcPr>
            <w:tcW w:w="1151" w:type="pct"/>
            <w:vAlign w:val="center"/>
          </w:tcPr>
          <w:p w14:paraId="34B90AD1" w14:textId="2D282DAA" w:rsidR="00B91890" w:rsidRPr="005A6BA0" w:rsidRDefault="0054219E" w:rsidP="009F7894">
            <w:pPr>
              <w:jc w:val="left"/>
              <w:rPr>
                <w:lang w:eastAsia="zh-CN"/>
              </w:rPr>
            </w:pPr>
            <w:r>
              <w:rPr>
                <w:lang w:eastAsia="zh-CN"/>
              </w:rPr>
              <w:t>Manuscript</w:t>
            </w:r>
            <w:r w:rsidR="00B91890" w:rsidRPr="005A6BA0">
              <w:rPr>
                <w:lang w:eastAsia="zh-CN"/>
              </w:rPr>
              <w:t xml:space="preserve"> </w:t>
            </w:r>
            <w:r>
              <w:rPr>
                <w:lang w:eastAsia="zh-CN"/>
              </w:rPr>
              <w:t>t</w:t>
            </w:r>
            <w:r w:rsidR="00B91890" w:rsidRPr="005A6BA0">
              <w:rPr>
                <w:lang w:eastAsia="zh-CN"/>
              </w:rPr>
              <w:t>itle</w:t>
            </w:r>
          </w:p>
        </w:tc>
        <w:tc>
          <w:tcPr>
            <w:tcW w:w="3849" w:type="pct"/>
            <w:vAlign w:val="center"/>
          </w:tcPr>
          <w:p w14:paraId="39E0B676" w14:textId="77777777" w:rsidR="00B91890" w:rsidRPr="005A6BA0" w:rsidRDefault="00B91890" w:rsidP="009F7894">
            <w:pPr>
              <w:jc w:val="left"/>
              <w:rPr>
                <w:lang w:eastAsia="zh-CN"/>
              </w:rPr>
            </w:pPr>
          </w:p>
        </w:tc>
      </w:tr>
      <w:tr w:rsidR="003431C2" w:rsidRPr="005A6BA0" w14:paraId="0C1BBFCD" w14:textId="77777777" w:rsidTr="009F7894">
        <w:trPr>
          <w:trHeight w:val="354"/>
        </w:trPr>
        <w:tc>
          <w:tcPr>
            <w:tcW w:w="1151" w:type="pct"/>
            <w:vAlign w:val="center"/>
          </w:tcPr>
          <w:p w14:paraId="3D72D201" w14:textId="2E4D2E5B" w:rsidR="003431C2" w:rsidRPr="005A6BA0" w:rsidRDefault="003431C2" w:rsidP="009F7894">
            <w:pPr>
              <w:jc w:val="left"/>
              <w:rPr>
                <w:lang w:eastAsia="zh-CN"/>
              </w:rPr>
            </w:pPr>
            <w:r w:rsidRPr="005A6BA0">
              <w:rPr>
                <w:lang w:eastAsia="zh-CN"/>
              </w:rPr>
              <w:t>Article type</w:t>
            </w:r>
          </w:p>
        </w:tc>
        <w:tc>
          <w:tcPr>
            <w:tcW w:w="3849" w:type="pct"/>
            <w:vAlign w:val="center"/>
          </w:tcPr>
          <w:sdt>
            <w:sdtPr>
              <w:rPr>
                <w:b/>
                <w:bCs/>
                <w:color w:val="000000"/>
                <w:kern w:val="0"/>
                <w:lang w:eastAsia="zh-CN"/>
              </w:rPr>
              <w:alias w:val="Click to choose option"/>
              <w:tag w:val="Click to choose option"/>
              <w:id w:val="1035238830"/>
              <w:placeholder>
                <w:docPart w:val="4B57E65D0E5B40ADB29239B48628B29F"/>
              </w:placeholder>
              <w:comboBox>
                <w:listItem w:displayText="Review " w:value="Review "/>
                <w:listItem w:displayText="Article" w:value="Article"/>
                <w:listItem w:displayText="Case Study" w:value="Case Study"/>
              </w:comboBox>
            </w:sdtPr>
            <w:sdtEndPr/>
            <w:sdtContent>
              <w:p w14:paraId="78EF36F1" w14:textId="5A6AAC6B" w:rsidR="003431C2" w:rsidRPr="005A6BA0" w:rsidRDefault="003431C2" w:rsidP="009F7894">
                <w:pPr>
                  <w:jc w:val="left"/>
                  <w:rPr>
                    <w:b/>
                    <w:bCs/>
                    <w:color w:val="000000"/>
                    <w:kern w:val="0"/>
                    <w:lang w:eastAsia="zh-CN"/>
                  </w:rPr>
                </w:pPr>
                <w:r w:rsidRPr="005A6BA0">
                  <w:rPr>
                    <w:b/>
                    <w:bCs/>
                    <w:color w:val="000000"/>
                    <w:kern w:val="0"/>
                    <w:lang w:eastAsia="zh-CN"/>
                  </w:rPr>
                  <w:t>Click here to choose option</w:t>
                </w:r>
              </w:p>
            </w:sdtContent>
          </w:sdt>
        </w:tc>
      </w:tr>
    </w:tbl>
    <w:p w14:paraId="4CF547C8" w14:textId="77777777" w:rsidR="000062EE" w:rsidRPr="00775F68" w:rsidRDefault="000062EE" w:rsidP="00775F68">
      <w:pPr>
        <w:rPr>
          <w:sz w:val="28"/>
          <w:szCs w:val="28"/>
          <w:lang w:eastAsia="zh-CN"/>
        </w:rPr>
      </w:pPr>
    </w:p>
    <w:tbl>
      <w:tblPr>
        <w:tblStyle w:val="TableGrid"/>
        <w:tblW w:w="5000" w:type="pct"/>
        <w:tblLook w:val="04A0" w:firstRow="1" w:lastRow="0" w:firstColumn="1" w:lastColumn="0" w:noHBand="0" w:noVBand="1"/>
      </w:tblPr>
      <w:tblGrid>
        <w:gridCol w:w="2240"/>
        <w:gridCol w:w="1385"/>
        <w:gridCol w:w="1490"/>
        <w:gridCol w:w="1314"/>
        <w:gridCol w:w="8950"/>
        <w:gridCol w:w="9"/>
      </w:tblGrid>
      <w:tr w:rsidR="00FF7AF4" w:rsidRPr="005A6BA0" w14:paraId="2CC474DB" w14:textId="0A25549A" w:rsidTr="00D82856">
        <w:tc>
          <w:tcPr>
            <w:tcW w:w="5000" w:type="pct"/>
            <w:gridSpan w:val="6"/>
            <w:shd w:val="clear" w:color="auto" w:fill="F2F2F2" w:themeFill="background1" w:themeFillShade="F2"/>
            <w:vAlign w:val="center"/>
          </w:tcPr>
          <w:p w14:paraId="6EAC928E" w14:textId="73F7BF47" w:rsidR="00FF7AF4" w:rsidRPr="005A6BA0" w:rsidRDefault="00FF7AF4" w:rsidP="009F7894">
            <w:pPr>
              <w:jc w:val="center"/>
              <w:rPr>
                <w:b/>
                <w:bCs/>
                <w:szCs w:val="24"/>
                <w:lang w:eastAsia="zh-CN"/>
              </w:rPr>
            </w:pPr>
            <w:r w:rsidRPr="005A6BA0">
              <w:rPr>
                <w:b/>
                <w:bCs/>
                <w:szCs w:val="24"/>
                <w:lang w:eastAsia="zh-CN"/>
              </w:rPr>
              <w:t>PAPER QUALITY</w:t>
            </w:r>
            <w:r w:rsidR="008B245C">
              <w:rPr>
                <w:b/>
                <w:bCs/>
                <w:szCs w:val="24"/>
                <w:lang w:eastAsia="zh-CN"/>
              </w:rPr>
              <w:t xml:space="preserve"> </w:t>
            </w:r>
            <w:r w:rsidR="00A27D00">
              <w:rPr>
                <w:b/>
                <w:bCs/>
                <w:szCs w:val="24"/>
                <w:lang w:eastAsia="zh-CN"/>
              </w:rPr>
              <w:t xml:space="preserve">EVALUATION </w:t>
            </w:r>
            <w:r w:rsidR="008B245C">
              <w:rPr>
                <w:b/>
                <w:bCs/>
                <w:szCs w:val="24"/>
                <w:lang w:eastAsia="zh-CN"/>
              </w:rPr>
              <w:t>AND REVIEW</w:t>
            </w:r>
            <w:r w:rsidR="00A27D00">
              <w:rPr>
                <w:b/>
                <w:bCs/>
                <w:szCs w:val="24"/>
                <w:lang w:eastAsia="zh-CN"/>
              </w:rPr>
              <w:t>E</w:t>
            </w:r>
            <w:r w:rsidR="008B245C">
              <w:rPr>
                <w:b/>
                <w:bCs/>
                <w:szCs w:val="24"/>
                <w:lang w:eastAsia="zh-CN"/>
              </w:rPr>
              <w:t>R COMMENTS</w:t>
            </w:r>
          </w:p>
          <w:p w14:paraId="552B60ED" w14:textId="2E617C76" w:rsidR="00FF7AF4" w:rsidRPr="005A6BA0" w:rsidRDefault="000D21FB" w:rsidP="009F7894">
            <w:pPr>
              <w:jc w:val="center"/>
              <w:rPr>
                <w:b/>
                <w:bCs/>
                <w:szCs w:val="24"/>
                <w:lang w:eastAsia="zh-CN"/>
              </w:rPr>
            </w:pPr>
            <w:r>
              <w:rPr>
                <w:rStyle w:val="Emphasis"/>
                <w:color w:val="0E101A"/>
              </w:rPr>
              <w:t>Please m</w:t>
            </w:r>
            <w:r w:rsidR="00FF7AF4">
              <w:rPr>
                <w:rStyle w:val="Emphasis"/>
                <w:color w:val="0E101A"/>
              </w:rPr>
              <w:t>ark</w:t>
            </w:r>
            <w:r>
              <w:rPr>
                <w:rStyle w:val="Emphasis"/>
                <w:color w:val="0E101A"/>
              </w:rPr>
              <w:t xml:space="preserve"> </w:t>
            </w:r>
            <w:r w:rsidR="00FF7AF4">
              <w:rPr>
                <w:rStyle w:val="Emphasis"/>
                <w:color w:val="0E101A"/>
              </w:rPr>
              <w:t>your rating</w:t>
            </w:r>
            <w:r>
              <w:rPr>
                <w:rStyle w:val="Emphasis"/>
                <w:color w:val="0E101A"/>
              </w:rPr>
              <w:t>s</w:t>
            </w:r>
            <w:r w:rsidR="00FF7AF4">
              <w:rPr>
                <w:rStyle w:val="Emphasis"/>
                <w:color w:val="0E101A"/>
              </w:rPr>
              <w:t xml:space="preserve"> (evaluation)</w:t>
            </w:r>
            <w:r w:rsidR="00D20613">
              <w:rPr>
                <w:rStyle w:val="Emphasis"/>
                <w:color w:val="0E101A"/>
              </w:rPr>
              <w:t xml:space="preserve"> from 1 to 5</w:t>
            </w:r>
            <w:r w:rsidR="00FF7AF4">
              <w:rPr>
                <w:rStyle w:val="Emphasis"/>
                <w:color w:val="0E101A"/>
              </w:rPr>
              <w:t xml:space="preserve"> where 1 implies the worst</w:t>
            </w:r>
            <w:r w:rsidR="00D20613">
              <w:rPr>
                <w:rStyle w:val="Emphasis"/>
                <w:color w:val="0E101A"/>
              </w:rPr>
              <w:t xml:space="preserve"> and 5 indicates the best</w:t>
            </w:r>
            <w:r w:rsidR="00FF7AF4">
              <w:rPr>
                <w:rStyle w:val="Emphasis"/>
                <w:color w:val="0E101A"/>
              </w:rPr>
              <w:t>.</w:t>
            </w:r>
          </w:p>
        </w:tc>
      </w:tr>
      <w:tr w:rsidR="00A363B9" w:rsidRPr="005A6BA0" w14:paraId="309C91E0" w14:textId="7C323AC9" w:rsidTr="00D82856">
        <w:trPr>
          <w:gridAfter w:val="1"/>
          <w:wAfter w:w="3" w:type="pct"/>
        </w:trPr>
        <w:tc>
          <w:tcPr>
            <w:tcW w:w="728" w:type="pct"/>
            <w:shd w:val="clear" w:color="auto" w:fill="D9E2F3" w:themeFill="accent1" w:themeFillTint="33"/>
            <w:vAlign w:val="center"/>
          </w:tcPr>
          <w:p w14:paraId="07C3BADF" w14:textId="77777777" w:rsidR="00A363B9" w:rsidRPr="005A6BA0" w:rsidRDefault="00A363B9" w:rsidP="00AF0766">
            <w:pPr>
              <w:jc w:val="left"/>
              <w:rPr>
                <w:b/>
                <w:bCs/>
                <w:lang w:eastAsia="zh-CN"/>
              </w:rPr>
            </w:pPr>
            <w:r w:rsidRPr="005A6BA0">
              <w:rPr>
                <w:b/>
                <w:bCs/>
                <w:lang w:eastAsia="zh-CN"/>
              </w:rPr>
              <w:t>ASPECT</w:t>
            </w:r>
          </w:p>
        </w:tc>
        <w:tc>
          <w:tcPr>
            <w:tcW w:w="450" w:type="pct"/>
            <w:shd w:val="clear" w:color="auto" w:fill="D9E2F3" w:themeFill="accent1" w:themeFillTint="33"/>
            <w:vAlign w:val="center"/>
          </w:tcPr>
          <w:p w14:paraId="0A5F603F" w14:textId="77777777" w:rsidR="00A363B9" w:rsidRDefault="00A363B9" w:rsidP="009F7894">
            <w:pPr>
              <w:jc w:val="center"/>
              <w:rPr>
                <w:b/>
                <w:bCs/>
                <w:lang w:eastAsia="zh-CN"/>
              </w:rPr>
            </w:pPr>
            <w:r w:rsidRPr="005A6BA0">
              <w:rPr>
                <w:b/>
                <w:bCs/>
                <w:lang w:eastAsia="zh-CN"/>
              </w:rPr>
              <w:t>WORST</w:t>
            </w:r>
          </w:p>
          <w:p w14:paraId="7AE4B129" w14:textId="580821C0" w:rsidR="00D20613" w:rsidRPr="00D20613" w:rsidRDefault="00D20613" w:rsidP="009F7894">
            <w:pPr>
              <w:jc w:val="center"/>
              <w:rPr>
                <w:lang w:eastAsia="zh-CN"/>
              </w:rPr>
            </w:pPr>
            <w:r w:rsidRPr="00D20613">
              <w:rPr>
                <w:lang w:eastAsia="zh-CN"/>
              </w:rPr>
              <w:t>(1)</w:t>
            </w:r>
          </w:p>
        </w:tc>
        <w:tc>
          <w:tcPr>
            <w:tcW w:w="484" w:type="pct"/>
            <w:shd w:val="clear" w:color="auto" w:fill="D9E2F3" w:themeFill="accent1" w:themeFillTint="33"/>
            <w:vAlign w:val="center"/>
          </w:tcPr>
          <w:p w14:paraId="2556B0B4" w14:textId="77777777" w:rsidR="00A363B9" w:rsidRDefault="00A363B9" w:rsidP="009F7894">
            <w:pPr>
              <w:jc w:val="center"/>
              <w:rPr>
                <w:b/>
                <w:bCs/>
                <w:lang w:eastAsia="zh-CN"/>
              </w:rPr>
            </w:pPr>
            <w:r>
              <w:rPr>
                <w:b/>
                <w:bCs/>
                <w:lang w:eastAsia="zh-CN"/>
              </w:rPr>
              <w:t>Rating</w:t>
            </w:r>
          </w:p>
          <w:p w14:paraId="5589CF16" w14:textId="63BA7626" w:rsidR="00D20613" w:rsidRPr="00D20613" w:rsidRDefault="00D20613" w:rsidP="009F7894">
            <w:pPr>
              <w:jc w:val="center"/>
              <w:rPr>
                <w:lang w:eastAsia="zh-CN"/>
              </w:rPr>
            </w:pPr>
            <w:r w:rsidRPr="00D20613">
              <w:rPr>
                <w:lang w:eastAsia="zh-CN"/>
              </w:rPr>
              <w:t>(1-5)</w:t>
            </w:r>
          </w:p>
        </w:tc>
        <w:tc>
          <w:tcPr>
            <w:tcW w:w="427" w:type="pct"/>
            <w:shd w:val="clear" w:color="auto" w:fill="D9E2F3" w:themeFill="accent1" w:themeFillTint="33"/>
            <w:vAlign w:val="center"/>
          </w:tcPr>
          <w:p w14:paraId="292850CB" w14:textId="77777777" w:rsidR="00D20613" w:rsidRDefault="00A363B9" w:rsidP="009F7894">
            <w:pPr>
              <w:jc w:val="center"/>
              <w:rPr>
                <w:b/>
                <w:bCs/>
                <w:lang w:eastAsia="zh-CN"/>
              </w:rPr>
            </w:pPr>
            <w:r w:rsidRPr="005A6BA0">
              <w:rPr>
                <w:b/>
                <w:bCs/>
                <w:lang w:eastAsia="zh-CN"/>
              </w:rPr>
              <w:t>BEST</w:t>
            </w:r>
            <w:r w:rsidR="00D20613">
              <w:rPr>
                <w:b/>
                <w:bCs/>
                <w:lang w:eastAsia="zh-CN"/>
              </w:rPr>
              <w:t xml:space="preserve"> </w:t>
            </w:r>
          </w:p>
          <w:p w14:paraId="22DA6D37" w14:textId="1A7F8544" w:rsidR="00A363B9" w:rsidRPr="00D20613" w:rsidRDefault="00D20613" w:rsidP="009F7894">
            <w:pPr>
              <w:jc w:val="center"/>
              <w:rPr>
                <w:lang w:eastAsia="zh-CN"/>
              </w:rPr>
            </w:pPr>
            <w:r w:rsidRPr="00D20613">
              <w:rPr>
                <w:lang w:eastAsia="zh-CN"/>
              </w:rPr>
              <w:t>(5)</w:t>
            </w:r>
          </w:p>
        </w:tc>
        <w:tc>
          <w:tcPr>
            <w:tcW w:w="2908" w:type="pct"/>
            <w:shd w:val="clear" w:color="auto" w:fill="D9E2F3" w:themeFill="accent1" w:themeFillTint="33"/>
            <w:vAlign w:val="center"/>
          </w:tcPr>
          <w:p w14:paraId="60BD7EF1" w14:textId="21A50D88" w:rsidR="00A363B9" w:rsidRDefault="00A363B9" w:rsidP="009F7894">
            <w:pPr>
              <w:jc w:val="left"/>
              <w:rPr>
                <w:lang w:eastAsia="zh-CN"/>
              </w:rPr>
            </w:pPr>
            <w:r>
              <w:rPr>
                <w:b/>
                <w:bCs/>
                <w:lang w:eastAsia="zh-CN"/>
              </w:rPr>
              <w:t>Recommendations and Comments</w:t>
            </w:r>
          </w:p>
          <w:p w14:paraId="2E06374B" w14:textId="5512FF9E" w:rsidR="00A363B9" w:rsidRPr="005A6BA0" w:rsidRDefault="00A363B9" w:rsidP="009F7894">
            <w:pPr>
              <w:jc w:val="left"/>
              <w:rPr>
                <w:b/>
                <w:bCs/>
                <w:lang w:eastAsia="zh-CN"/>
              </w:rPr>
            </w:pPr>
            <w:r w:rsidRPr="001853E8">
              <w:rPr>
                <w:i/>
                <w:iCs/>
                <w:lang w:eastAsia="zh-CN"/>
              </w:rPr>
              <w:t xml:space="preserve">(Delete </w:t>
            </w:r>
            <w:r>
              <w:rPr>
                <w:i/>
                <w:iCs/>
                <w:lang w:eastAsia="zh-CN"/>
              </w:rPr>
              <w:t xml:space="preserve">the </w:t>
            </w:r>
            <w:r w:rsidRPr="001853E8">
              <w:rPr>
                <w:i/>
                <w:iCs/>
                <w:lang w:eastAsia="zh-CN"/>
              </w:rPr>
              <w:t>text below and</w:t>
            </w:r>
            <w:r>
              <w:rPr>
                <w:i/>
                <w:iCs/>
                <w:lang w:eastAsia="zh-CN"/>
              </w:rPr>
              <w:t xml:space="preserve"> replace </w:t>
            </w:r>
            <w:r w:rsidR="003A0681">
              <w:rPr>
                <w:i/>
                <w:iCs/>
                <w:lang w:eastAsia="zh-CN"/>
              </w:rPr>
              <w:t>it</w:t>
            </w:r>
            <w:r>
              <w:rPr>
                <w:i/>
                <w:iCs/>
                <w:lang w:eastAsia="zh-CN"/>
              </w:rPr>
              <w:t xml:space="preserve"> with </w:t>
            </w:r>
            <w:r w:rsidRPr="001853E8">
              <w:rPr>
                <w:i/>
                <w:iCs/>
                <w:lang w:eastAsia="zh-CN"/>
              </w:rPr>
              <w:t xml:space="preserve">your </w:t>
            </w:r>
            <w:r w:rsidR="00065139">
              <w:rPr>
                <w:rStyle w:val="Emphasis"/>
                <w:color w:val="0E101A"/>
              </w:rPr>
              <w:t>comments and recommendations</w:t>
            </w:r>
            <w:r w:rsidR="009F4E02">
              <w:rPr>
                <w:rStyle w:val="Emphasis"/>
                <w:color w:val="0E101A"/>
              </w:rPr>
              <w:t xml:space="preserve"> - optional</w:t>
            </w:r>
            <w:r w:rsidRPr="001853E8">
              <w:rPr>
                <w:i/>
                <w:iCs/>
                <w:lang w:eastAsia="zh-CN"/>
              </w:rPr>
              <w:t>)</w:t>
            </w:r>
          </w:p>
        </w:tc>
      </w:tr>
      <w:tr w:rsidR="004A5D93" w:rsidRPr="005A6BA0" w14:paraId="5CD7DAEA" w14:textId="77777777" w:rsidTr="00FA533F">
        <w:trPr>
          <w:gridAfter w:val="1"/>
          <w:wAfter w:w="3" w:type="pct"/>
          <w:trHeight w:val="397"/>
        </w:trPr>
        <w:tc>
          <w:tcPr>
            <w:tcW w:w="728" w:type="pct"/>
            <w:shd w:val="clear" w:color="auto" w:fill="FBE4D5" w:themeFill="accent2" w:themeFillTint="33"/>
            <w:vAlign w:val="center"/>
          </w:tcPr>
          <w:p w14:paraId="52FAB215" w14:textId="39AFA880" w:rsidR="004A5D93" w:rsidRPr="005A6BA0" w:rsidRDefault="004A5D93" w:rsidP="004A5D93">
            <w:pPr>
              <w:jc w:val="left"/>
              <w:rPr>
                <w:rFonts w:eastAsia="PMingLiU"/>
                <w:color w:val="000000"/>
                <w:kern w:val="0"/>
              </w:rPr>
            </w:pPr>
            <w:r>
              <w:rPr>
                <w:rFonts w:eastAsia="PMingLiU"/>
                <w:color w:val="000000"/>
                <w:kern w:val="0"/>
              </w:rPr>
              <w:t>The title</w:t>
            </w:r>
          </w:p>
        </w:tc>
        <w:tc>
          <w:tcPr>
            <w:tcW w:w="450" w:type="pct"/>
            <w:vAlign w:val="center"/>
          </w:tcPr>
          <w:p w14:paraId="768EC2B7" w14:textId="5C2C0701" w:rsidR="004A5D93" w:rsidRDefault="004A5D93" w:rsidP="004A5D93">
            <w:pPr>
              <w:jc w:val="center"/>
            </w:pPr>
            <w:r>
              <w:t>Poor</w:t>
            </w:r>
          </w:p>
        </w:tc>
        <w:tc>
          <w:tcPr>
            <w:tcW w:w="484" w:type="pct"/>
            <w:vAlign w:val="center"/>
          </w:tcPr>
          <w:p w14:paraId="5D5D5CC5" w14:textId="4547A798" w:rsidR="004A5D93" w:rsidRPr="009F7894" w:rsidRDefault="004A5D93" w:rsidP="004A5D93">
            <w:pPr>
              <w:jc w:val="center"/>
              <w:rPr>
                <w:lang w:eastAsia="zh-CN"/>
              </w:rPr>
            </w:pPr>
          </w:p>
        </w:tc>
        <w:tc>
          <w:tcPr>
            <w:tcW w:w="427" w:type="pct"/>
            <w:vAlign w:val="center"/>
          </w:tcPr>
          <w:p w14:paraId="61BCE062" w14:textId="780A7E11" w:rsidR="004A5D93" w:rsidRDefault="004A5D93" w:rsidP="004A5D93">
            <w:pPr>
              <w:jc w:val="center"/>
            </w:pPr>
            <w:r w:rsidRPr="005A6BA0">
              <w:rPr>
                <w:color w:val="000000"/>
                <w:kern w:val="0"/>
                <w:lang w:eastAsia="zh-CN"/>
              </w:rPr>
              <w:t>Good</w:t>
            </w:r>
          </w:p>
        </w:tc>
        <w:tc>
          <w:tcPr>
            <w:tcW w:w="2908" w:type="pct"/>
            <w:vAlign w:val="center"/>
          </w:tcPr>
          <w:p w14:paraId="25F9023E" w14:textId="4C0CC982" w:rsidR="004A5D93" w:rsidRPr="000D21FB" w:rsidRDefault="004A5D93" w:rsidP="004A5D93">
            <w:pPr>
              <w:jc w:val="left"/>
              <w:rPr>
                <w:i/>
                <w:iCs/>
              </w:rPr>
            </w:pPr>
            <w:r w:rsidRPr="000D21FB">
              <w:rPr>
                <w:i/>
                <w:iCs/>
                <w:lang w:val="en-GB"/>
              </w:rPr>
              <w:t>The title is adequate to the content of the article</w:t>
            </w:r>
            <w:r w:rsidR="00172FB9">
              <w:rPr>
                <w:i/>
                <w:iCs/>
                <w:lang w:val="en-GB"/>
              </w:rPr>
              <w:t>.</w:t>
            </w:r>
          </w:p>
        </w:tc>
      </w:tr>
      <w:tr w:rsidR="00B2487C" w:rsidRPr="005A6BA0" w14:paraId="5E494EEC" w14:textId="3F83FEE7" w:rsidTr="00FA533F">
        <w:trPr>
          <w:gridAfter w:val="1"/>
          <w:wAfter w:w="3" w:type="pct"/>
          <w:trHeight w:val="397"/>
        </w:trPr>
        <w:tc>
          <w:tcPr>
            <w:tcW w:w="728" w:type="pct"/>
            <w:shd w:val="clear" w:color="auto" w:fill="FBE4D5" w:themeFill="accent2" w:themeFillTint="33"/>
            <w:vAlign w:val="center"/>
          </w:tcPr>
          <w:p w14:paraId="01950F60" w14:textId="7CE116F3" w:rsidR="00B2487C" w:rsidRPr="005A6BA0" w:rsidRDefault="00B2487C" w:rsidP="00B2487C">
            <w:pPr>
              <w:jc w:val="left"/>
              <w:rPr>
                <w:b/>
                <w:bCs/>
                <w:lang w:eastAsia="zh-CN"/>
              </w:rPr>
            </w:pPr>
            <w:r w:rsidRPr="005A6BA0">
              <w:rPr>
                <w:rFonts w:eastAsia="PMingLiU"/>
                <w:color w:val="000000"/>
                <w:kern w:val="0"/>
              </w:rPr>
              <w:t>Scope</w:t>
            </w:r>
          </w:p>
        </w:tc>
        <w:tc>
          <w:tcPr>
            <w:tcW w:w="450" w:type="pct"/>
            <w:vAlign w:val="center"/>
          </w:tcPr>
          <w:p w14:paraId="4E7B96EA" w14:textId="5907BF76" w:rsidR="00B2487C" w:rsidRPr="005A6BA0" w:rsidRDefault="002637B1" w:rsidP="00B2487C">
            <w:pPr>
              <w:jc w:val="center"/>
              <w:rPr>
                <w:b/>
                <w:bCs/>
                <w:lang w:eastAsia="zh-CN"/>
              </w:rPr>
            </w:pPr>
            <w:hyperlink r:id="rId7" w:history="1">
              <w:r w:rsidR="00B2487C" w:rsidRPr="005A6BA0">
                <w:rPr>
                  <w:rStyle w:val="Hyperlink"/>
                  <w:color w:val="000000"/>
                  <w:kern w:val="0"/>
                  <w:u w:val="none"/>
                  <w:lang w:eastAsia="zh-CN"/>
                </w:rPr>
                <w:t>Irr</w:t>
              </w:r>
              <w:r w:rsidR="00B2487C" w:rsidRPr="005A6BA0">
                <w:rPr>
                  <w:rStyle w:val="Hyperlink"/>
                  <w:rFonts w:eastAsia="PMingLiU"/>
                  <w:color w:val="000000"/>
                  <w:kern w:val="0"/>
                  <w:u w:val="none"/>
                </w:rPr>
                <w:t>elevant</w:t>
              </w:r>
            </w:hyperlink>
          </w:p>
        </w:tc>
        <w:tc>
          <w:tcPr>
            <w:tcW w:w="484" w:type="pct"/>
          </w:tcPr>
          <w:p w14:paraId="0AF3DC4F" w14:textId="293F2B16" w:rsidR="00B2487C" w:rsidRPr="009F7894" w:rsidRDefault="00B2487C" w:rsidP="00B2487C">
            <w:pPr>
              <w:jc w:val="center"/>
              <w:rPr>
                <w:lang w:eastAsia="zh-CN"/>
              </w:rPr>
            </w:pPr>
          </w:p>
        </w:tc>
        <w:tc>
          <w:tcPr>
            <w:tcW w:w="427" w:type="pct"/>
            <w:vAlign w:val="center"/>
          </w:tcPr>
          <w:p w14:paraId="485775A6" w14:textId="12CB7AEF" w:rsidR="00B2487C" w:rsidRPr="005A6BA0" w:rsidRDefault="002637B1" w:rsidP="00B2487C">
            <w:pPr>
              <w:jc w:val="center"/>
              <w:rPr>
                <w:b/>
                <w:bCs/>
                <w:lang w:eastAsia="zh-CN"/>
              </w:rPr>
            </w:pPr>
            <w:hyperlink r:id="rId8" w:history="1">
              <w:r w:rsidR="00B2487C" w:rsidRPr="005A6BA0">
                <w:rPr>
                  <w:rStyle w:val="Hyperlink"/>
                  <w:color w:val="000000"/>
                  <w:kern w:val="0"/>
                  <w:u w:val="none"/>
                  <w:lang w:eastAsia="zh-CN"/>
                </w:rPr>
                <w:t>R</w:t>
              </w:r>
              <w:r w:rsidR="00B2487C" w:rsidRPr="005A6BA0">
                <w:rPr>
                  <w:rStyle w:val="Hyperlink"/>
                  <w:rFonts w:eastAsia="PMingLiU"/>
                  <w:color w:val="000000"/>
                  <w:kern w:val="0"/>
                  <w:u w:val="none"/>
                </w:rPr>
                <w:t>elevant</w:t>
              </w:r>
            </w:hyperlink>
          </w:p>
        </w:tc>
        <w:tc>
          <w:tcPr>
            <w:tcW w:w="2908" w:type="pct"/>
            <w:vAlign w:val="center"/>
          </w:tcPr>
          <w:p w14:paraId="45D6C8C5" w14:textId="4270F97C" w:rsidR="00B2487C" w:rsidRPr="00906C4E" w:rsidRDefault="00B2487C" w:rsidP="00B2487C">
            <w:pPr>
              <w:jc w:val="left"/>
              <w:rPr>
                <w:i/>
                <w:iCs/>
              </w:rPr>
            </w:pPr>
            <w:r w:rsidRPr="00906C4E">
              <w:rPr>
                <w:i/>
                <w:iCs/>
              </w:rPr>
              <w:t xml:space="preserve">Is the manuscript relevant to </w:t>
            </w:r>
            <w:r>
              <w:rPr>
                <w:i/>
                <w:iCs/>
              </w:rPr>
              <w:t xml:space="preserve">the </w:t>
            </w:r>
            <w:r w:rsidRPr="00906C4E">
              <w:rPr>
                <w:i/>
                <w:iCs/>
              </w:rPr>
              <w:t>topics of the SET Journal?</w:t>
            </w:r>
            <w:r w:rsidR="00D82856">
              <w:rPr>
                <w:i/>
                <w:iCs/>
              </w:rPr>
              <w:t xml:space="preserve"> </w:t>
            </w:r>
          </w:p>
        </w:tc>
      </w:tr>
      <w:tr w:rsidR="00B2487C" w:rsidRPr="005A6BA0" w14:paraId="49A19219" w14:textId="5BE11A23" w:rsidTr="00FA533F">
        <w:trPr>
          <w:gridAfter w:val="1"/>
          <w:wAfter w:w="3" w:type="pct"/>
          <w:trHeight w:val="397"/>
        </w:trPr>
        <w:tc>
          <w:tcPr>
            <w:tcW w:w="728" w:type="pct"/>
            <w:shd w:val="clear" w:color="auto" w:fill="FBE4D5" w:themeFill="accent2" w:themeFillTint="33"/>
            <w:vAlign w:val="center"/>
          </w:tcPr>
          <w:p w14:paraId="3D65A9F9" w14:textId="2EB55F60" w:rsidR="00B2487C" w:rsidRPr="005A6BA0" w:rsidRDefault="00B2487C" w:rsidP="00B2487C">
            <w:pPr>
              <w:jc w:val="left"/>
              <w:rPr>
                <w:b/>
                <w:bCs/>
                <w:lang w:eastAsia="zh-CN"/>
              </w:rPr>
            </w:pPr>
            <w:r>
              <w:rPr>
                <w:rFonts w:eastAsia="PMingLiU"/>
                <w:color w:val="000000"/>
                <w:kern w:val="0"/>
              </w:rPr>
              <w:t>Manuscript</w:t>
            </w:r>
            <w:r w:rsidRPr="005A6BA0">
              <w:rPr>
                <w:rFonts w:eastAsia="PMingLiU"/>
                <w:color w:val="000000"/>
                <w:kern w:val="0"/>
              </w:rPr>
              <w:t xml:space="preserve"> </w:t>
            </w:r>
            <w:r>
              <w:rPr>
                <w:rFonts w:eastAsia="PMingLiU"/>
                <w:color w:val="000000"/>
                <w:kern w:val="0"/>
              </w:rPr>
              <w:t>s</w:t>
            </w:r>
            <w:r w:rsidRPr="005A6BA0">
              <w:rPr>
                <w:rFonts w:eastAsia="PMingLiU"/>
                <w:color w:val="000000"/>
                <w:kern w:val="0"/>
              </w:rPr>
              <w:t>tructure</w:t>
            </w:r>
          </w:p>
        </w:tc>
        <w:tc>
          <w:tcPr>
            <w:tcW w:w="450" w:type="pct"/>
            <w:vAlign w:val="center"/>
          </w:tcPr>
          <w:p w14:paraId="00368110" w14:textId="1948F7EC" w:rsidR="00B2487C" w:rsidRPr="005A6BA0" w:rsidRDefault="00B2487C" w:rsidP="00B2487C">
            <w:pPr>
              <w:jc w:val="center"/>
              <w:rPr>
                <w:b/>
                <w:bCs/>
                <w:lang w:eastAsia="zh-CN"/>
              </w:rPr>
            </w:pPr>
            <w:r w:rsidRPr="005A6BA0">
              <w:rPr>
                <w:rFonts w:eastAsia="PMingLiU"/>
                <w:color w:val="000000"/>
                <w:kern w:val="0"/>
              </w:rPr>
              <w:t>Poor</w:t>
            </w:r>
          </w:p>
        </w:tc>
        <w:tc>
          <w:tcPr>
            <w:tcW w:w="484" w:type="pct"/>
          </w:tcPr>
          <w:p w14:paraId="4BAC3126" w14:textId="0B15CC22" w:rsidR="00B2487C" w:rsidRPr="009F7894" w:rsidRDefault="00B2487C" w:rsidP="00B2487C">
            <w:pPr>
              <w:jc w:val="center"/>
              <w:rPr>
                <w:lang w:eastAsia="zh-CN"/>
              </w:rPr>
            </w:pPr>
          </w:p>
        </w:tc>
        <w:tc>
          <w:tcPr>
            <w:tcW w:w="427" w:type="pct"/>
            <w:vAlign w:val="center"/>
          </w:tcPr>
          <w:p w14:paraId="27E65041" w14:textId="2337D840" w:rsidR="00B2487C" w:rsidRPr="005A6BA0" w:rsidRDefault="00B2487C" w:rsidP="00B2487C">
            <w:pPr>
              <w:jc w:val="center"/>
              <w:rPr>
                <w:b/>
                <w:bCs/>
                <w:lang w:eastAsia="zh-CN"/>
              </w:rPr>
            </w:pPr>
            <w:r w:rsidRPr="005A6BA0">
              <w:rPr>
                <w:rFonts w:eastAsia="PMingLiU"/>
                <w:color w:val="000000"/>
                <w:kern w:val="0"/>
              </w:rPr>
              <w:t>Excellent</w:t>
            </w:r>
          </w:p>
        </w:tc>
        <w:tc>
          <w:tcPr>
            <w:tcW w:w="2908" w:type="pct"/>
            <w:vAlign w:val="center"/>
          </w:tcPr>
          <w:p w14:paraId="65B4921F" w14:textId="69FFBEE2" w:rsidR="00B2487C" w:rsidRPr="00906C4E" w:rsidRDefault="00B2487C" w:rsidP="00B2487C">
            <w:pPr>
              <w:jc w:val="left"/>
              <w:rPr>
                <w:rFonts w:eastAsia="PMingLiU"/>
                <w:i/>
                <w:iCs/>
                <w:color w:val="000000"/>
                <w:kern w:val="0"/>
              </w:rPr>
            </w:pPr>
            <w:r>
              <w:rPr>
                <w:rFonts w:eastAsia="PMingLiU"/>
                <w:i/>
                <w:iCs/>
                <w:color w:val="000000"/>
                <w:kern w:val="0"/>
              </w:rPr>
              <w:t xml:space="preserve">Please provide comments on the manuscript structure and </w:t>
            </w:r>
            <w:r w:rsidRPr="00FC5C20">
              <w:rPr>
                <w:i/>
                <w:iCs/>
                <w:szCs w:val="20"/>
                <w:lang w:val="bs-Latn-BA" w:eastAsia="bs-Latn-BA"/>
              </w:rPr>
              <w:t>organization</w:t>
            </w:r>
            <w:r w:rsidRPr="005A6BA0">
              <w:rPr>
                <w:szCs w:val="20"/>
                <w:lang w:val="bs-Latn-BA" w:eastAsia="bs-Latn-BA"/>
              </w:rPr>
              <w:t>.</w:t>
            </w:r>
          </w:p>
        </w:tc>
      </w:tr>
      <w:tr w:rsidR="00B2487C" w:rsidRPr="005A6BA0" w14:paraId="1DC23824" w14:textId="5B568E32" w:rsidTr="00FA533F">
        <w:trPr>
          <w:gridAfter w:val="1"/>
          <w:wAfter w:w="3" w:type="pct"/>
          <w:trHeight w:val="397"/>
        </w:trPr>
        <w:tc>
          <w:tcPr>
            <w:tcW w:w="728" w:type="pct"/>
            <w:shd w:val="clear" w:color="auto" w:fill="FBE4D5" w:themeFill="accent2" w:themeFillTint="33"/>
            <w:vAlign w:val="center"/>
          </w:tcPr>
          <w:p w14:paraId="566EA3AB" w14:textId="30320A23" w:rsidR="00B2487C" w:rsidRPr="005A6BA0" w:rsidRDefault="00B2487C" w:rsidP="00B2487C">
            <w:pPr>
              <w:jc w:val="left"/>
              <w:rPr>
                <w:b/>
                <w:bCs/>
                <w:lang w:eastAsia="zh-CN"/>
              </w:rPr>
            </w:pPr>
            <w:r>
              <w:rPr>
                <w:color w:val="000000"/>
                <w:kern w:val="0"/>
              </w:rPr>
              <w:t>Manuscript</w:t>
            </w:r>
            <w:r w:rsidRPr="005A6BA0">
              <w:rPr>
                <w:color w:val="000000"/>
                <w:kern w:val="0"/>
              </w:rPr>
              <w:t xml:space="preserve"> objective</w:t>
            </w:r>
            <w:r>
              <w:rPr>
                <w:color w:val="000000"/>
                <w:kern w:val="0"/>
              </w:rPr>
              <w:t>s</w:t>
            </w:r>
          </w:p>
        </w:tc>
        <w:tc>
          <w:tcPr>
            <w:tcW w:w="450" w:type="pct"/>
            <w:vAlign w:val="center"/>
          </w:tcPr>
          <w:p w14:paraId="6D89C81C" w14:textId="1F5BDB59" w:rsidR="00B2487C" w:rsidRPr="005A6BA0" w:rsidRDefault="00B2487C" w:rsidP="00B2487C">
            <w:pPr>
              <w:jc w:val="center"/>
              <w:rPr>
                <w:b/>
                <w:bCs/>
                <w:lang w:eastAsia="zh-CN"/>
              </w:rPr>
            </w:pPr>
            <w:r w:rsidRPr="005A6BA0">
              <w:rPr>
                <w:rFonts w:eastAsia="PMingLiU"/>
                <w:color w:val="000000"/>
                <w:kern w:val="0"/>
              </w:rPr>
              <w:t>Poor</w:t>
            </w:r>
          </w:p>
        </w:tc>
        <w:tc>
          <w:tcPr>
            <w:tcW w:w="484" w:type="pct"/>
          </w:tcPr>
          <w:p w14:paraId="07BE42C9" w14:textId="74012A00" w:rsidR="00B2487C" w:rsidRPr="009F7894" w:rsidRDefault="00B2487C" w:rsidP="00B2487C">
            <w:pPr>
              <w:jc w:val="center"/>
              <w:rPr>
                <w:lang w:eastAsia="zh-CN"/>
              </w:rPr>
            </w:pPr>
          </w:p>
        </w:tc>
        <w:tc>
          <w:tcPr>
            <w:tcW w:w="427" w:type="pct"/>
            <w:vAlign w:val="center"/>
          </w:tcPr>
          <w:p w14:paraId="2914CB26" w14:textId="306FD649" w:rsidR="00B2487C" w:rsidRPr="005A6BA0" w:rsidRDefault="00B2487C" w:rsidP="00B2487C">
            <w:pPr>
              <w:jc w:val="center"/>
              <w:rPr>
                <w:b/>
                <w:bCs/>
                <w:lang w:eastAsia="zh-CN"/>
              </w:rPr>
            </w:pPr>
            <w:r w:rsidRPr="005A6BA0">
              <w:rPr>
                <w:rFonts w:eastAsia="PMingLiU"/>
                <w:color w:val="000000"/>
                <w:kern w:val="0"/>
              </w:rPr>
              <w:t>Excellent</w:t>
            </w:r>
          </w:p>
        </w:tc>
        <w:tc>
          <w:tcPr>
            <w:tcW w:w="2908" w:type="pct"/>
            <w:vAlign w:val="center"/>
          </w:tcPr>
          <w:p w14:paraId="2299F353" w14:textId="60250AFB" w:rsidR="00B2487C" w:rsidRPr="00906C4E" w:rsidRDefault="00B2487C" w:rsidP="00B2487C">
            <w:pPr>
              <w:jc w:val="left"/>
              <w:rPr>
                <w:rFonts w:eastAsia="PMingLiU"/>
                <w:i/>
                <w:iCs/>
                <w:color w:val="000000"/>
                <w:kern w:val="0"/>
              </w:rPr>
            </w:pPr>
            <w:r>
              <w:rPr>
                <w:rFonts w:eastAsia="PMingLiU"/>
                <w:i/>
                <w:iCs/>
                <w:color w:val="000000"/>
                <w:kern w:val="0"/>
              </w:rPr>
              <w:t>The manuscript clearly indicated objectives?</w:t>
            </w:r>
          </w:p>
        </w:tc>
      </w:tr>
      <w:tr w:rsidR="00D82856" w:rsidRPr="005A6BA0" w14:paraId="6443506F" w14:textId="77777777" w:rsidTr="00FA533F">
        <w:trPr>
          <w:gridAfter w:val="1"/>
          <w:wAfter w:w="3" w:type="pct"/>
          <w:trHeight w:val="397"/>
        </w:trPr>
        <w:tc>
          <w:tcPr>
            <w:tcW w:w="728" w:type="pct"/>
            <w:shd w:val="clear" w:color="auto" w:fill="FBE4D5" w:themeFill="accent2" w:themeFillTint="33"/>
            <w:vAlign w:val="center"/>
          </w:tcPr>
          <w:p w14:paraId="3E7A1998" w14:textId="02F65F3E" w:rsidR="00D82856" w:rsidRPr="005A6BA0" w:rsidRDefault="00D82856" w:rsidP="00D82856">
            <w:pPr>
              <w:jc w:val="left"/>
            </w:pPr>
            <w:r>
              <w:t>Abstract clarity</w:t>
            </w:r>
          </w:p>
        </w:tc>
        <w:tc>
          <w:tcPr>
            <w:tcW w:w="450" w:type="pct"/>
            <w:vAlign w:val="center"/>
          </w:tcPr>
          <w:p w14:paraId="6D34AFE9" w14:textId="48741818" w:rsidR="00D82856" w:rsidRPr="005A6BA0" w:rsidRDefault="00D82856" w:rsidP="00D82856">
            <w:pPr>
              <w:jc w:val="center"/>
              <w:rPr>
                <w:rFonts w:eastAsia="PMingLiU"/>
                <w:color w:val="000000"/>
                <w:kern w:val="0"/>
              </w:rPr>
            </w:pPr>
            <w:r w:rsidRPr="005A6BA0">
              <w:rPr>
                <w:rFonts w:eastAsia="PMingLiU"/>
                <w:color w:val="000000"/>
                <w:kern w:val="0"/>
              </w:rPr>
              <w:t>Poor</w:t>
            </w:r>
          </w:p>
        </w:tc>
        <w:tc>
          <w:tcPr>
            <w:tcW w:w="484" w:type="pct"/>
          </w:tcPr>
          <w:p w14:paraId="094C1691" w14:textId="5FF27EF0" w:rsidR="00D82856" w:rsidRPr="009F7894" w:rsidRDefault="00D82856" w:rsidP="00D82856">
            <w:pPr>
              <w:jc w:val="center"/>
              <w:rPr>
                <w:lang w:eastAsia="zh-CN"/>
              </w:rPr>
            </w:pPr>
          </w:p>
        </w:tc>
        <w:tc>
          <w:tcPr>
            <w:tcW w:w="427" w:type="pct"/>
            <w:vAlign w:val="center"/>
          </w:tcPr>
          <w:p w14:paraId="470A730B" w14:textId="28CD30C7" w:rsidR="00D82856" w:rsidRPr="005A6BA0" w:rsidRDefault="00D82856" w:rsidP="00D82856">
            <w:pPr>
              <w:jc w:val="center"/>
              <w:rPr>
                <w:rFonts w:eastAsia="PMingLiU"/>
                <w:color w:val="000000"/>
                <w:kern w:val="0"/>
              </w:rPr>
            </w:pPr>
            <w:r w:rsidRPr="005A6BA0">
              <w:rPr>
                <w:rFonts w:eastAsia="PMingLiU"/>
                <w:color w:val="000000"/>
                <w:kern w:val="0"/>
              </w:rPr>
              <w:t>Excellent</w:t>
            </w:r>
          </w:p>
        </w:tc>
        <w:tc>
          <w:tcPr>
            <w:tcW w:w="2908" w:type="pct"/>
            <w:vAlign w:val="center"/>
          </w:tcPr>
          <w:p w14:paraId="76EC59F0" w14:textId="5A532369" w:rsidR="00D82856" w:rsidRPr="00906C4E" w:rsidRDefault="00D82856" w:rsidP="00D82856">
            <w:pPr>
              <w:jc w:val="left"/>
              <w:rPr>
                <w:rFonts w:eastAsia="Times New Roman"/>
                <w:i/>
                <w:iCs/>
                <w:szCs w:val="24"/>
              </w:rPr>
            </w:pPr>
            <w:r w:rsidRPr="00906C4E">
              <w:rPr>
                <w:rFonts w:eastAsia="Times New Roman"/>
                <w:i/>
                <w:iCs/>
                <w:szCs w:val="24"/>
              </w:rPr>
              <w:t xml:space="preserve">Appropriateness of abstract as a description of </w:t>
            </w:r>
            <w:r>
              <w:rPr>
                <w:rFonts w:eastAsia="Times New Roman"/>
                <w:i/>
                <w:iCs/>
                <w:szCs w:val="24"/>
              </w:rPr>
              <w:t xml:space="preserve">the </w:t>
            </w:r>
            <w:r w:rsidRPr="00906C4E">
              <w:rPr>
                <w:rFonts w:eastAsia="Times New Roman"/>
                <w:i/>
                <w:iCs/>
                <w:szCs w:val="24"/>
              </w:rPr>
              <w:t>manuscript?</w:t>
            </w:r>
            <w:r>
              <w:rPr>
                <w:rFonts w:eastAsia="Times New Roman"/>
                <w:i/>
                <w:iCs/>
                <w:szCs w:val="24"/>
              </w:rPr>
              <w:t xml:space="preserve"> </w:t>
            </w:r>
          </w:p>
        </w:tc>
      </w:tr>
      <w:tr w:rsidR="00D82856" w:rsidRPr="005A6BA0" w14:paraId="7441AD0E" w14:textId="77777777" w:rsidTr="00FA533F">
        <w:trPr>
          <w:gridAfter w:val="1"/>
          <w:wAfter w:w="3" w:type="pct"/>
          <w:trHeight w:val="397"/>
        </w:trPr>
        <w:tc>
          <w:tcPr>
            <w:tcW w:w="728" w:type="pct"/>
            <w:shd w:val="clear" w:color="auto" w:fill="FBE4D5" w:themeFill="accent2" w:themeFillTint="33"/>
            <w:vAlign w:val="center"/>
          </w:tcPr>
          <w:p w14:paraId="1E3A6589" w14:textId="714C1902" w:rsidR="00D82856" w:rsidRDefault="00D82856" w:rsidP="00D82856">
            <w:pPr>
              <w:jc w:val="left"/>
            </w:pPr>
            <w:r>
              <w:t>Keywords</w:t>
            </w:r>
          </w:p>
        </w:tc>
        <w:tc>
          <w:tcPr>
            <w:tcW w:w="450" w:type="pct"/>
            <w:vAlign w:val="center"/>
          </w:tcPr>
          <w:p w14:paraId="4155FC21" w14:textId="0F4179E2" w:rsidR="00D82856" w:rsidRPr="005A6BA0" w:rsidRDefault="00D82856" w:rsidP="00D82856">
            <w:pPr>
              <w:jc w:val="center"/>
              <w:rPr>
                <w:rFonts w:eastAsia="PMingLiU"/>
                <w:color w:val="000000"/>
                <w:kern w:val="0"/>
              </w:rPr>
            </w:pPr>
            <w:r w:rsidRPr="005A6BA0">
              <w:rPr>
                <w:rFonts w:eastAsia="PMingLiU"/>
                <w:color w:val="000000"/>
                <w:kern w:val="0"/>
              </w:rPr>
              <w:t>Incomplete</w:t>
            </w:r>
          </w:p>
        </w:tc>
        <w:tc>
          <w:tcPr>
            <w:tcW w:w="484" w:type="pct"/>
          </w:tcPr>
          <w:p w14:paraId="79E7577E" w14:textId="19795317" w:rsidR="00D82856" w:rsidRPr="009F7894" w:rsidRDefault="00D82856" w:rsidP="00D82856">
            <w:pPr>
              <w:jc w:val="center"/>
              <w:rPr>
                <w:lang w:eastAsia="zh-CN"/>
              </w:rPr>
            </w:pPr>
          </w:p>
        </w:tc>
        <w:tc>
          <w:tcPr>
            <w:tcW w:w="427" w:type="pct"/>
            <w:vAlign w:val="center"/>
          </w:tcPr>
          <w:p w14:paraId="3B146B25" w14:textId="5DED8ED1" w:rsidR="00D82856" w:rsidRPr="005A6BA0" w:rsidRDefault="00D82856" w:rsidP="00D82856">
            <w:pPr>
              <w:jc w:val="center"/>
              <w:rPr>
                <w:rFonts w:eastAsia="PMingLiU"/>
                <w:color w:val="000000"/>
                <w:kern w:val="0"/>
              </w:rPr>
            </w:pPr>
            <w:r w:rsidRPr="005A6BA0">
              <w:rPr>
                <w:rFonts w:eastAsia="PMingLiU"/>
                <w:color w:val="000000"/>
                <w:kern w:val="0"/>
              </w:rPr>
              <w:t>Adequate</w:t>
            </w:r>
          </w:p>
        </w:tc>
        <w:tc>
          <w:tcPr>
            <w:tcW w:w="2908" w:type="pct"/>
            <w:vAlign w:val="center"/>
          </w:tcPr>
          <w:p w14:paraId="195F3359" w14:textId="5EA979C8" w:rsidR="00D82856" w:rsidRPr="00906C4E" w:rsidRDefault="00D82856" w:rsidP="00D82856">
            <w:pPr>
              <w:jc w:val="left"/>
              <w:rPr>
                <w:rFonts w:eastAsia="Times New Roman"/>
                <w:i/>
                <w:iCs/>
                <w:szCs w:val="24"/>
              </w:rPr>
            </w:pPr>
            <w:r>
              <w:rPr>
                <w:rFonts w:eastAsia="Times New Roman"/>
                <w:i/>
                <w:iCs/>
                <w:szCs w:val="24"/>
              </w:rPr>
              <w:t>Keywords are descriptive</w:t>
            </w:r>
            <w:r w:rsidRPr="00906C4E">
              <w:rPr>
                <w:rFonts w:eastAsia="Times New Roman"/>
                <w:i/>
                <w:iCs/>
                <w:szCs w:val="24"/>
              </w:rPr>
              <w:t xml:space="preserve"> and </w:t>
            </w:r>
            <w:r>
              <w:rPr>
                <w:rFonts w:eastAsia="Times New Roman"/>
                <w:i/>
                <w:iCs/>
                <w:szCs w:val="24"/>
              </w:rPr>
              <w:t xml:space="preserve">there is an adequate </w:t>
            </w:r>
            <w:r w:rsidRPr="00906C4E">
              <w:rPr>
                <w:rFonts w:eastAsia="Times New Roman"/>
                <w:i/>
                <w:iCs/>
                <w:szCs w:val="24"/>
              </w:rPr>
              <w:t>number?</w:t>
            </w:r>
          </w:p>
        </w:tc>
      </w:tr>
      <w:tr w:rsidR="00D82856" w:rsidRPr="005A6BA0" w14:paraId="671655AF" w14:textId="071884DB" w:rsidTr="00FA533F">
        <w:trPr>
          <w:gridAfter w:val="1"/>
          <w:wAfter w:w="3" w:type="pct"/>
          <w:trHeight w:val="397"/>
        </w:trPr>
        <w:tc>
          <w:tcPr>
            <w:tcW w:w="728" w:type="pct"/>
            <w:shd w:val="clear" w:color="auto" w:fill="FBE4D5" w:themeFill="accent2" w:themeFillTint="33"/>
            <w:vAlign w:val="center"/>
          </w:tcPr>
          <w:p w14:paraId="3EF06D8F" w14:textId="77777777" w:rsidR="00D82856" w:rsidRPr="005A6BA0" w:rsidRDefault="00D82856" w:rsidP="00D82856">
            <w:pPr>
              <w:jc w:val="left"/>
              <w:rPr>
                <w:b/>
                <w:bCs/>
                <w:lang w:eastAsia="zh-CN"/>
              </w:rPr>
            </w:pPr>
            <w:r w:rsidRPr="005A6BA0">
              <w:t>Introduction clarity</w:t>
            </w:r>
          </w:p>
        </w:tc>
        <w:tc>
          <w:tcPr>
            <w:tcW w:w="450" w:type="pct"/>
            <w:vAlign w:val="center"/>
          </w:tcPr>
          <w:p w14:paraId="28A7CE6F" w14:textId="21FAAB2B" w:rsidR="00D82856" w:rsidRPr="005A6BA0" w:rsidRDefault="00D82856" w:rsidP="00D82856">
            <w:pPr>
              <w:jc w:val="center"/>
              <w:rPr>
                <w:b/>
                <w:bCs/>
                <w:lang w:eastAsia="zh-CN"/>
              </w:rPr>
            </w:pPr>
            <w:r w:rsidRPr="005A6BA0">
              <w:rPr>
                <w:rFonts w:eastAsia="PMingLiU"/>
                <w:color w:val="000000"/>
                <w:kern w:val="0"/>
              </w:rPr>
              <w:t>Poor</w:t>
            </w:r>
          </w:p>
        </w:tc>
        <w:tc>
          <w:tcPr>
            <w:tcW w:w="484" w:type="pct"/>
          </w:tcPr>
          <w:p w14:paraId="13495FF0" w14:textId="1A08DAE1" w:rsidR="00D82856" w:rsidRPr="009F7894" w:rsidRDefault="00D82856" w:rsidP="00D82856">
            <w:pPr>
              <w:jc w:val="center"/>
              <w:rPr>
                <w:lang w:eastAsia="zh-CN"/>
              </w:rPr>
            </w:pPr>
          </w:p>
        </w:tc>
        <w:tc>
          <w:tcPr>
            <w:tcW w:w="427" w:type="pct"/>
            <w:vAlign w:val="center"/>
          </w:tcPr>
          <w:p w14:paraId="00F23636" w14:textId="4D7C697D" w:rsidR="00D82856" w:rsidRPr="005A6BA0" w:rsidRDefault="00D82856" w:rsidP="00D82856">
            <w:pPr>
              <w:jc w:val="center"/>
              <w:rPr>
                <w:b/>
                <w:bCs/>
                <w:lang w:eastAsia="zh-CN"/>
              </w:rPr>
            </w:pPr>
            <w:r w:rsidRPr="005A6BA0">
              <w:rPr>
                <w:rFonts w:eastAsia="PMingLiU"/>
                <w:color w:val="000000"/>
                <w:kern w:val="0"/>
              </w:rPr>
              <w:t>Excellent</w:t>
            </w:r>
          </w:p>
        </w:tc>
        <w:tc>
          <w:tcPr>
            <w:tcW w:w="2908" w:type="pct"/>
            <w:vAlign w:val="center"/>
          </w:tcPr>
          <w:p w14:paraId="52AD86E5" w14:textId="03117F7A" w:rsidR="00D82856" w:rsidRPr="00906C4E" w:rsidRDefault="00D82856" w:rsidP="00D82856">
            <w:pPr>
              <w:jc w:val="left"/>
              <w:rPr>
                <w:rFonts w:eastAsia="PMingLiU"/>
                <w:i/>
                <w:iCs/>
                <w:color w:val="000000"/>
                <w:kern w:val="0"/>
              </w:rPr>
            </w:pPr>
            <w:r>
              <w:rPr>
                <w:rFonts w:eastAsia="PMingLiU"/>
                <w:i/>
                <w:iCs/>
                <w:color w:val="000000"/>
                <w:kern w:val="0"/>
              </w:rPr>
              <w:t>Provide comments about Introduction structure and content quality.</w:t>
            </w:r>
          </w:p>
        </w:tc>
      </w:tr>
      <w:tr w:rsidR="00D82856" w:rsidRPr="005A6BA0" w14:paraId="4448BEC8" w14:textId="0AB0964B" w:rsidTr="00FA533F">
        <w:trPr>
          <w:gridAfter w:val="1"/>
          <w:wAfter w:w="3" w:type="pct"/>
          <w:trHeight w:val="397"/>
        </w:trPr>
        <w:tc>
          <w:tcPr>
            <w:tcW w:w="728" w:type="pct"/>
            <w:shd w:val="clear" w:color="auto" w:fill="FBE4D5" w:themeFill="accent2" w:themeFillTint="33"/>
            <w:vAlign w:val="center"/>
          </w:tcPr>
          <w:p w14:paraId="1DD97498" w14:textId="5A6CAF9C" w:rsidR="00D82856" w:rsidRPr="005A6BA0" w:rsidRDefault="00D82856" w:rsidP="00D82856">
            <w:pPr>
              <w:jc w:val="left"/>
              <w:rPr>
                <w:b/>
                <w:bCs/>
                <w:lang w:eastAsia="zh-CN"/>
              </w:rPr>
            </w:pPr>
            <w:r>
              <w:rPr>
                <w:rFonts w:eastAsia="PMingLiU"/>
                <w:color w:val="000000"/>
                <w:kern w:val="0"/>
              </w:rPr>
              <w:t xml:space="preserve">Content </w:t>
            </w:r>
            <w:r w:rsidRPr="005A6BA0">
              <w:rPr>
                <w:rFonts w:eastAsia="PMingLiU"/>
                <w:color w:val="000000"/>
                <w:kern w:val="0"/>
              </w:rPr>
              <w:t>clarity</w:t>
            </w:r>
          </w:p>
        </w:tc>
        <w:tc>
          <w:tcPr>
            <w:tcW w:w="450" w:type="pct"/>
            <w:vAlign w:val="center"/>
          </w:tcPr>
          <w:p w14:paraId="3A5AA9A2" w14:textId="1D3BB19E" w:rsidR="00D82856" w:rsidRPr="005A6BA0" w:rsidRDefault="00D82856" w:rsidP="00D82856">
            <w:pPr>
              <w:jc w:val="center"/>
              <w:rPr>
                <w:b/>
                <w:bCs/>
                <w:lang w:eastAsia="zh-CN"/>
              </w:rPr>
            </w:pPr>
            <w:r w:rsidRPr="005A6BA0">
              <w:rPr>
                <w:rFonts w:eastAsia="PMingLiU"/>
                <w:color w:val="000000"/>
                <w:kern w:val="0"/>
              </w:rPr>
              <w:t>Low</w:t>
            </w:r>
          </w:p>
        </w:tc>
        <w:tc>
          <w:tcPr>
            <w:tcW w:w="484" w:type="pct"/>
          </w:tcPr>
          <w:p w14:paraId="4919C022" w14:textId="40C03730" w:rsidR="00D82856" w:rsidRPr="009F7894" w:rsidRDefault="00D82856" w:rsidP="00D82856">
            <w:pPr>
              <w:jc w:val="center"/>
              <w:rPr>
                <w:lang w:eastAsia="zh-CN"/>
              </w:rPr>
            </w:pPr>
          </w:p>
        </w:tc>
        <w:tc>
          <w:tcPr>
            <w:tcW w:w="427" w:type="pct"/>
            <w:vAlign w:val="center"/>
          </w:tcPr>
          <w:p w14:paraId="7BECBE2D" w14:textId="2C991E28" w:rsidR="00D82856" w:rsidRPr="005A6BA0" w:rsidRDefault="00D82856" w:rsidP="00D82856">
            <w:pPr>
              <w:jc w:val="center"/>
              <w:rPr>
                <w:b/>
                <w:bCs/>
                <w:lang w:eastAsia="zh-CN"/>
              </w:rPr>
            </w:pPr>
            <w:r w:rsidRPr="005A6BA0">
              <w:rPr>
                <w:rFonts w:eastAsia="PMingLiU"/>
                <w:color w:val="000000"/>
                <w:kern w:val="0"/>
              </w:rPr>
              <w:t>High</w:t>
            </w:r>
          </w:p>
        </w:tc>
        <w:tc>
          <w:tcPr>
            <w:tcW w:w="2908" w:type="pct"/>
            <w:vAlign w:val="center"/>
          </w:tcPr>
          <w:p w14:paraId="33826163" w14:textId="221A7C04" w:rsidR="00D82856" w:rsidRPr="00906C4E" w:rsidRDefault="00D82856" w:rsidP="00D82856">
            <w:pPr>
              <w:jc w:val="left"/>
              <w:rPr>
                <w:rFonts w:eastAsia="PMingLiU"/>
                <w:i/>
                <w:iCs/>
                <w:color w:val="000000"/>
                <w:kern w:val="0"/>
              </w:rPr>
            </w:pPr>
            <w:r>
              <w:rPr>
                <w:rFonts w:eastAsia="PMingLiU"/>
                <w:i/>
                <w:iCs/>
                <w:color w:val="000000"/>
                <w:kern w:val="0"/>
              </w:rPr>
              <w:t>Provide comments about the s</w:t>
            </w:r>
            <w:r w:rsidRPr="00906C4E">
              <w:rPr>
                <w:rFonts w:eastAsia="PMingLiU"/>
                <w:i/>
                <w:iCs/>
                <w:color w:val="000000"/>
                <w:kern w:val="0"/>
              </w:rPr>
              <w:t xml:space="preserve">tructure and content quality of the </w:t>
            </w:r>
            <w:r>
              <w:rPr>
                <w:rFonts w:eastAsia="PMingLiU"/>
                <w:i/>
                <w:iCs/>
                <w:color w:val="000000"/>
                <w:kern w:val="0"/>
              </w:rPr>
              <w:t>manuscript.</w:t>
            </w:r>
          </w:p>
        </w:tc>
      </w:tr>
      <w:tr w:rsidR="00D82856" w:rsidRPr="005A6BA0" w14:paraId="6B1A30C9" w14:textId="77777777" w:rsidTr="00FA533F">
        <w:trPr>
          <w:gridAfter w:val="1"/>
          <w:wAfter w:w="3" w:type="pct"/>
          <w:trHeight w:val="397"/>
        </w:trPr>
        <w:tc>
          <w:tcPr>
            <w:tcW w:w="728" w:type="pct"/>
            <w:shd w:val="clear" w:color="auto" w:fill="FBE4D5" w:themeFill="accent2" w:themeFillTint="33"/>
            <w:vAlign w:val="center"/>
          </w:tcPr>
          <w:p w14:paraId="62B0FA23" w14:textId="77777777" w:rsidR="00D82856" w:rsidRPr="005A6BA0" w:rsidRDefault="00D82856" w:rsidP="00D82856">
            <w:pPr>
              <w:jc w:val="left"/>
            </w:pPr>
            <w:r w:rsidRPr="005A6BA0">
              <w:t>Conclusion clarity</w:t>
            </w:r>
          </w:p>
        </w:tc>
        <w:tc>
          <w:tcPr>
            <w:tcW w:w="450" w:type="pct"/>
            <w:vAlign w:val="center"/>
          </w:tcPr>
          <w:p w14:paraId="3A79041B" w14:textId="77777777" w:rsidR="00D82856" w:rsidRPr="005A6BA0" w:rsidRDefault="00D82856" w:rsidP="00D82856">
            <w:pPr>
              <w:jc w:val="center"/>
              <w:rPr>
                <w:rFonts w:eastAsia="PMingLiU"/>
                <w:color w:val="000000"/>
                <w:kern w:val="0"/>
              </w:rPr>
            </w:pPr>
            <w:r w:rsidRPr="005A6BA0">
              <w:rPr>
                <w:rFonts w:eastAsia="PMingLiU"/>
                <w:color w:val="000000"/>
                <w:kern w:val="0"/>
              </w:rPr>
              <w:t>Poor</w:t>
            </w:r>
          </w:p>
        </w:tc>
        <w:tc>
          <w:tcPr>
            <w:tcW w:w="484" w:type="pct"/>
          </w:tcPr>
          <w:p w14:paraId="36488190" w14:textId="31BAFAAD" w:rsidR="00D82856" w:rsidRPr="009F7894" w:rsidRDefault="00D82856" w:rsidP="00D82856">
            <w:pPr>
              <w:jc w:val="center"/>
              <w:rPr>
                <w:lang w:eastAsia="zh-CN"/>
              </w:rPr>
            </w:pPr>
          </w:p>
        </w:tc>
        <w:tc>
          <w:tcPr>
            <w:tcW w:w="427" w:type="pct"/>
            <w:vAlign w:val="center"/>
          </w:tcPr>
          <w:p w14:paraId="169F44C9" w14:textId="77777777" w:rsidR="00D82856" w:rsidRPr="005A6BA0" w:rsidRDefault="00D82856" w:rsidP="00D82856">
            <w:pPr>
              <w:jc w:val="center"/>
              <w:rPr>
                <w:rFonts w:eastAsia="PMingLiU"/>
                <w:color w:val="000000"/>
                <w:kern w:val="0"/>
              </w:rPr>
            </w:pPr>
            <w:r w:rsidRPr="005A6BA0">
              <w:rPr>
                <w:rFonts w:eastAsia="PMingLiU"/>
                <w:color w:val="000000"/>
                <w:kern w:val="0"/>
              </w:rPr>
              <w:t>Excellent</w:t>
            </w:r>
          </w:p>
        </w:tc>
        <w:tc>
          <w:tcPr>
            <w:tcW w:w="2908" w:type="pct"/>
            <w:vAlign w:val="center"/>
          </w:tcPr>
          <w:p w14:paraId="771E93D4" w14:textId="77777777" w:rsidR="00D82856" w:rsidRPr="00906C4E" w:rsidRDefault="00D82856" w:rsidP="00D82856">
            <w:pPr>
              <w:jc w:val="left"/>
              <w:rPr>
                <w:rFonts w:eastAsia="PMingLiU"/>
                <w:i/>
                <w:iCs/>
                <w:color w:val="000000"/>
                <w:kern w:val="0"/>
              </w:rPr>
            </w:pPr>
            <w:r>
              <w:rPr>
                <w:rFonts w:eastAsia="PMingLiU"/>
                <w:i/>
                <w:iCs/>
                <w:color w:val="000000"/>
                <w:kern w:val="0"/>
              </w:rPr>
              <w:t>Provide comments about Introduction structure and content quality.</w:t>
            </w:r>
          </w:p>
        </w:tc>
      </w:tr>
      <w:tr w:rsidR="00D82856" w:rsidRPr="005A6BA0" w14:paraId="56B9C59D" w14:textId="2BDED7E7" w:rsidTr="00FA533F">
        <w:trPr>
          <w:gridAfter w:val="1"/>
          <w:wAfter w:w="3" w:type="pct"/>
          <w:trHeight w:val="397"/>
        </w:trPr>
        <w:tc>
          <w:tcPr>
            <w:tcW w:w="728" w:type="pct"/>
            <w:shd w:val="clear" w:color="auto" w:fill="FBE4D5" w:themeFill="accent2" w:themeFillTint="33"/>
            <w:vAlign w:val="center"/>
          </w:tcPr>
          <w:p w14:paraId="73DD910D" w14:textId="7BC1C694" w:rsidR="00D82856" w:rsidRPr="005A6BA0" w:rsidRDefault="00D82856" w:rsidP="00D82856">
            <w:pPr>
              <w:jc w:val="left"/>
              <w:rPr>
                <w:rFonts w:eastAsia="PMingLiU"/>
                <w:color w:val="000000"/>
                <w:kern w:val="0"/>
              </w:rPr>
            </w:pPr>
            <w:r w:rsidRPr="005A6BA0">
              <w:rPr>
                <w:color w:val="000000"/>
              </w:rPr>
              <w:t>Technical correctness</w:t>
            </w:r>
          </w:p>
        </w:tc>
        <w:tc>
          <w:tcPr>
            <w:tcW w:w="450" w:type="pct"/>
            <w:vAlign w:val="center"/>
          </w:tcPr>
          <w:p w14:paraId="16129A4F" w14:textId="1619B153" w:rsidR="00D82856" w:rsidRPr="005A6BA0" w:rsidRDefault="00D82856" w:rsidP="00D82856">
            <w:pPr>
              <w:jc w:val="center"/>
              <w:rPr>
                <w:rFonts w:eastAsia="PMingLiU"/>
                <w:color w:val="000000"/>
                <w:kern w:val="0"/>
              </w:rPr>
            </w:pPr>
            <w:r w:rsidRPr="005A6BA0">
              <w:rPr>
                <w:rFonts w:eastAsia="PMingLiU"/>
                <w:color w:val="000000"/>
                <w:kern w:val="0"/>
              </w:rPr>
              <w:t>Incorrect</w:t>
            </w:r>
          </w:p>
        </w:tc>
        <w:tc>
          <w:tcPr>
            <w:tcW w:w="484" w:type="pct"/>
          </w:tcPr>
          <w:p w14:paraId="242C756F" w14:textId="455AC841" w:rsidR="00D82856" w:rsidRPr="009F7894" w:rsidRDefault="00D82856" w:rsidP="00D82856">
            <w:pPr>
              <w:jc w:val="center"/>
              <w:rPr>
                <w:lang w:eastAsia="zh-CN"/>
              </w:rPr>
            </w:pPr>
          </w:p>
        </w:tc>
        <w:tc>
          <w:tcPr>
            <w:tcW w:w="427" w:type="pct"/>
            <w:vAlign w:val="center"/>
          </w:tcPr>
          <w:p w14:paraId="58A1EACE" w14:textId="0926B1DC" w:rsidR="00D82856" w:rsidRPr="005A6BA0" w:rsidRDefault="00D82856" w:rsidP="00D82856">
            <w:pPr>
              <w:jc w:val="center"/>
              <w:rPr>
                <w:rFonts w:eastAsia="PMingLiU"/>
                <w:color w:val="000000"/>
                <w:kern w:val="0"/>
              </w:rPr>
            </w:pPr>
            <w:r w:rsidRPr="005A6BA0">
              <w:rPr>
                <w:rFonts w:eastAsia="PMingLiU"/>
                <w:color w:val="000000"/>
                <w:kern w:val="0"/>
              </w:rPr>
              <w:t>Correct</w:t>
            </w:r>
          </w:p>
        </w:tc>
        <w:tc>
          <w:tcPr>
            <w:tcW w:w="2908" w:type="pct"/>
            <w:vAlign w:val="center"/>
          </w:tcPr>
          <w:p w14:paraId="1F0D7098" w14:textId="68ED5193" w:rsidR="00D82856" w:rsidRPr="00906C4E" w:rsidRDefault="00D82856" w:rsidP="00D82856">
            <w:pPr>
              <w:jc w:val="left"/>
              <w:rPr>
                <w:rFonts w:eastAsia="Times New Roman"/>
                <w:i/>
                <w:iCs/>
                <w:szCs w:val="24"/>
              </w:rPr>
            </w:pPr>
            <w:r>
              <w:rPr>
                <w:rFonts w:eastAsia="Times New Roman"/>
                <w:i/>
                <w:iCs/>
                <w:szCs w:val="24"/>
              </w:rPr>
              <w:t>Does the manuscript contain</w:t>
            </w:r>
            <w:r w:rsidRPr="00906C4E">
              <w:rPr>
                <w:rFonts w:eastAsia="Times New Roman"/>
                <w:i/>
                <w:iCs/>
                <w:szCs w:val="24"/>
              </w:rPr>
              <w:t xml:space="preserve"> some errors </w:t>
            </w:r>
            <w:r>
              <w:rPr>
                <w:rFonts w:eastAsia="Times New Roman"/>
                <w:i/>
                <w:iCs/>
                <w:szCs w:val="24"/>
              </w:rPr>
              <w:t xml:space="preserve">and </w:t>
            </w:r>
            <w:r w:rsidRPr="000D21FB">
              <w:rPr>
                <w:i/>
                <w:iCs/>
                <w:szCs w:val="20"/>
                <w:lang w:val="bs-Latn-BA" w:eastAsia="bs-Latn-BA"/>
              </w:rPr>
              <w:t>inaccuracies</w:t>
            </w:r>
            <w:r w:rsidRPr="00906C4E">
              <w:rPr>
                <w:rFonts w:eastAsia="Times New Roman"/>
                <w:i/>
                <w:iCs/>
                <w:szCs w:val="24"/>
              </w:rPr>
              <w:t xml:space="preserve"> regarding presented facts or logic?</w:t>
            </w:r>
          </w:p>
        </w:tc>
      </w:tr>
      <w:tr w:rsidR="00D82856" w:rsidRPr="005A6BA0" w14:paraId="486CACDF" w14:textId="77777777" w:rsidTr="00FA533F">
        <w:trPr>
          <w:gridAfter w:val="1"/>
          <w:wAfter w:w="3" w:type="pct"/>
          <w:trHeight w:val="397"/>
        </w:trPr>
        <w:tc>
          <w:tcPr>
            <w:tcW w:w="728" w:type="pct"/>
            <w:shd w:val="clear" w:color="auto" w:fill="FBE4D5" w:themeFill="accent2" w:themeFillTint="33"/>
            <w:vAlign w:val="center"/>
          </w:tcPr>
          <w:p w14:paraId="68CB6BC7" w14:textId="026C23D1" w:rsidR="00D82856" w:rsidRPr="005A6BA0" w:rsidRDefault="00D82856" w:rsidP="00D82856">
            <w:pPr>
              <w:jc w:val="left"/>
              <w:rPr>
                <w:color w:val="000000"/>
              </w:rPr>
            </w:pPr>
            <w:r w:rsidRPr="00906C4E">
              <w:rPr>
                <w:color w:val="000000"/>
              </w:rPr>
              <w:t>Figures and tables</w:t>
            </w:r>
          </w:p>
        </w:tc>
        <w:tc>
          <w:tcPr>
            <w:tcW w:w="450" w:type="pct"/>
            <w:vAlign w:val="center"/>
          </w:tcPr>
          <w:p w14:paraId="5EF29DA3" w14:textId="2EFA4B03" w:rsidR="00D82856" w:rsidRPr="005A6BA0" w:rsidRDefault="00D82856" w:rsidP="00D82856">
            <w:pPr>
              <w:jc w:val="center"/>
              <w:rPr>
                <w:rFonts w:eastAsia="PMingLiU"/>
                <w:color w:val="000000"/>
                <w:kern w:val="0"/>
              </w:rPr>
            </w:pPr>
            <w:r w:rsidRPr="005A6BA0">
              <w:rPr>
                <w:rFonts w:eastAsia="PMingLiU"/>
                <w:color w:val="000000"/>
                <w:kern w:val="0"/>
              </w:rPr>
              <w:t>Incorrect</w:t>
            </w:r>
          </w:p>
        </w:tc>
        <w:tc>
          <w:tcPr>
            <w:tcW w:w="484" w:type="pct"/>
          </w:tcPr>
          <w:p w14:paraId="6FDA495F" w14:textId="35708D96" w:rsidR="00D82856" w:rsidRPr="009F7894" w:rsidRDefault="00D82856" w:rsidP="00D82856">
            <w:pPr>
              <w:jc w:val="center"/>
              <w:rPr>
                <w:lang w:eastAsia="zh-CN"/>
              </w:rPr>
            </w:pPr>
          </w:p>
        </w:tc>
        <w:tc>
          <w:tcPr>
            <w:tcW w:w="427" w:type="pct"/>
            <w:vAlign w:val="center"/>
          </w:tcPr>
          <w:p w14:paraId="243DA4B8" w14:textId="531C8376" w:rsidR="00D82856" w:rsidRPr="005A6BA0" w:rsidRDefault="00D82856" w:rsidP="00D82856">
            <w:pPr>
              <w:jc w:val="center"/>
              <w:rPr>
                <w:rFonts w:eastAsia="PMingLiU"/>
                <w:color w:val="000000"/>
                <w:kern w:val="0"/>
              </w:rPr>
            </w:pPr>
            <w:r w:rsidRPr="005A6BA0">
              <w:rPr>
                <w:rFonts w:eastAsia="PMingLiU"/>
                <w:color w:val="000000"/>
                <w:kern w:val="0"/>
              </w:rPr>
              <w:t>Correct</w:t>
            </w:r>
          </w:p>
        </w:tc>
        <w:tc>
          <w:tcPr>
            <w:tcW w:w="2908" w:type="pct"/>
            <w:vAlign w:val="center"/>
          </w:tcPr>
          <w:p w14:paraId="6BE4ED33" w14:textId="36735010" w:rsidR="00D82856" w:rsidRPr="00A11081" w:rsidRDefault="00D82856" w:rsidP="00D82856">
            <w:pPr>
              <w:jc w:val="left"/>
              <w:rPr>
                <w:rFonts w:eastAsia="PMingLiU"/>
                <w:i/>
                <w:iCs/>
                <w:color w:val="000000"/>
                <w:kern w:val="0"/>
              </w:rPr>
            </w:pPr>
            <w:r>
              <w:rPr>
                <w:i/>
                <w:iCs/>
              </w:rPr>
              <w:t>F</w:t>
            </w:r>
            <w:r w:rsidRPr="00A11081">
              <w:rPr>
                <w:i/>
                <w:iCs/>
              </w:rPr>
              <w:t xml:space="preserve">igures and </w:t>
            </w:r>
            <w:r>
              <w:rPr>
                <w:i/>
                <w:iCs/>
              </w:rPr>
              <w:t>t</w:t>
            </w:r>
            <w:r w:rsidRPr="00A11081">
              <w:rPr>
                <w:i/>
                <w:iCs/>
              </w:rPr>
              <w:t xml:space="preserve">ables </w:t>
            </w:r>
            <w:r>
              <w:rPr>
                <w:i/>
                <w:iCs/>
              </w:rPr>
              <w:t xml:space="preserve">are </w:t>
            </w:r>
            <w:r w:rsidRPr="00A11081">
              <w:rPr>
                <w:i/>
                <w:iCs/>
              </w:rPr>
              <w:t>numbered properly with descriptive titles?</w:t>
            </w:r>
          </w:p>
        </w:tc>
      </w:tr>
      <w:tr w:rsidR="00D82856" w:rsidRPr="005A6BA0" w14:paraId="482A55C5" w14:textId="61A5291F" w:rsidTr="00FA533F">
        <w:trPr>
          <w:gridAfter w:val="1"/>
          <w:wAfter w:w="3" w:type="pct"/>
          <w:trHeight w:val="397"/>
        </w:trPr>
        <w:tc>
          <w:tcPr>
            <w:tcW w:w="728" w:type="pct"/>
            <w:shd w:val="clear" w:color="auto" w:fill="FBE4D5" w:themeFill="accent2" w:themeFillTint="33"/>
            <w:vAlign w:val="center"/>
          </w:tcPr>
          <w:p w14:paraId="5B51FD09" w14:textId="105E2283" w:rsidR="00D82856" w:rsidRPr="005A6BA0" w:rsidRDefault="00D82856" w:rsidP="00D82856">
            <w:pPr>
              <w:jc w:val="left"/>
              <w:rPr>
                <w:b/>
                <w:bCs/>
                <w:lang w:eastAsia="zh-CN"/>
              </w:rPr>
            </w:pPr>
            <w:r w:rsidRPr="005A6BA0">
              <w:rPr>
                <w:rFonts w:eastAsia="PMingLiU"/>
                <w:color w:val="000000"/>
                <w:kern w:val="0"/>
              </w:rPr>
              <w:t>References</w:t>
            </w:r>
          </w:p>
        </w:tc>
        <w:tc>
          <w:tcPr>
            <w:tcW w:w="450" w:type="pct"/>
            <w:vAlign w:val="center"/>
          </w:tcPr>
          <w:p w14:paraId="73652F83" w14:textId="102378B9" w:rsidR="00D82856" w:rsidRPr="005A6BA0" w:rsidRDefault="00D82856" w:rsidP="00D82856">
            <w:pPr>
              <w:jc w:val="center"/>
              <w:rPr>
                <w:b/>
                <w:bCs/>
                <w:lang w:eastAsia="zh-CN"/>
              </w:rPr>
            </w:pPr>
            <w:r w:rsidRPr="005A6BA0">
              <w:rPr>
                <w:rFonts w:eastAsia="PMingLiU"/>
                <w:color w:val="000000"/>
                <w:kern w:val="0"/>
              </w:rPr>
              <w:t>Incomplete</w:t>
            </w:r>
          </w:p>
        </w:tc>
        <w:tc>
          <w:tcPr>
            <w:tcW w:w="484" w:type="pct"/>
          </w:tcPr>
          <w:p w14:paraId="6C658BE5" w14:textId="339231BF" w:rsidR="00D82856" w:rsidRPr="009F7894" w:rsidRDefault="00D82856" w:rsidP="00D82856">
            <w:pPr>
              <w:jc w:val="center"/>
              <w:rPr>
                <w:lang w:eastAsia="zh-CN"/>
              </w:rPr>
            </w:pPr>
          </w:p>
        </w:tc>
        <w:tc>
          <w:tcPr>
            <w:tcW w:w="427" w:type="pct"/>
            <w:vAlign w:val="center"/>
          </w:tcPr>
          <w:p w14:paraId="0EB4C65B" w14:textId="13BE14BA" w:rsidR="00D82856" w:rsidRPr="005A6BA0" w:rsidRDefault="00D82856" w:rsidP="00D82856">
            <w:pPr>
              <w:jc w:val="center"/>
              <w:rPr>
                <w:b/>
                <w:bCs/>
                <w:lang w:eastAsia="zh-CN"/>
              </w:rPr>
            </w:pPr>
            <w:r w:rsidRPr="005A6BA0">
              <w:rPr>
                <w:rFonts w:eastAsia="PMingLiU"/>
                <w:color w:val="000000"/>
                <w:kern w:val="0"/>
              </w:rPr>
              <w:t>Adequate</w:t>
            </w:r>
          </w:p>
        </w:tc>
        <w:tc>
          <w:tcPr>
            <w:tcW w:w="2908" w:type="pct"/>
            <w:vAlign w:val="center"/>
          </w:tcPr>
          <w:p w14:paraId="1827630E" w14:textId="298510F9" w:rsidR="00D82856" w:rsidRPr="00906C4E" w:rsidRDefault="00D82856" w:rsidP="00D82856">
            <w:pPr>
              <w:jc w:val="left"/>
              <w:rPr>
                <w:rFonts w:eastAsia="PMingLiU"/>
                <w:i/>
                <w:iCs/>
                <w:color w:val="000000"/>
                <w:kern w:val="0"/>
              </w:rPr>
            </w:pPr>
            <w:r>
              <w:rPr>
                <w:rFonts w:eastAsia="PMingLiU"/>
                <w:i/>
                <w:iCs/>
                <w:color w:val="000000"/>
                <w:kern w:val="0"/>
              </w:rPr>
              <w:t>The r</w:t>
            </w:r>
            <w:r w:rsidRPr="00906C4E">
              <w:rPr>
                <w:rFonts w:eastAsia="PMingLiU"/>
                <w:i/>
                <w:iCs/>
                <w:color w:val="000000"/>
                <w:kern w:val="0"/>
              </w:rPr>
              <w:t>eference list is adequate and cited in order?</w:t>
            </w:r>
            <w:r>
              <w:rPr>
                <w:rFonts w:eastAsia="PMingLiU"/>
                <w:i/>
                <w:iCs/>
                <w:color w:val="000000"/>
                <w:kern w:val="0"/>
              </w:rPr>
              <w:t xml:space="preserve"> </w:t>
            </w:r>
            <w:r w:rsidRPr="00EA7EFE">
              <w:rPr>
                <w:i/>
                <w:iCs/>
                <w:szCs w:val="20"/>
                <w:lang w:val="bs-Latn-BA" w:eastAsia="bs-Latn-BA"/>
              </w:rPr>
              <w:t xml:space="preserve">Discuss the quality of the </w:t>
            </w:r>
            <w:r>
              <w:rPr>
                <w:i/>
                <w:iCs/>
                <w:szCs w:val="20"/>
                <w:lang w:val="bs-Latn-BA" w:eastAsia="bs-Latn-BA"/>
              </w:rPr>
              <w:t>references.</w:t>
            </w:r>
          </w:p>
        </w:tc>
      </w:tr>
      <w:tr w:rsidR="00D82856" w:rsidRPr="005A6BA0" w14:paraId="7511E3BD" w14:textId="3A0FCCEE" w:rsidTr="00FA533F">
        <w:trPr>
          <w:gridAfter w:val="1"/>
          <w:wAfter w:w="3" w:type="pct"/>
          <w:trHeight w:val="397"/>
        </w:trPr>
        <w:tc>
          <w:tcPr>
            <w:tcW w:w="728" w:type="pct"/>
            <w:shd w:val="clear" w:color="auto" w:fill="FBE4D5" w:themeFill="accent2" w:themeFillTint="33"/>
            <w:vAlign w:val="center"/>
          </w:tcPr>
          <w:p w14:paraId="4A111D18" w14:textId="107EE944" w:rsidR="00D82856" w:rsidRPr="005A6BA0" w:rsidRDefault="00D82856" w:rsidP="00D82856">
            <w:pPr>
              <w:jc w:val="left"/>
              <w:rPr>
                <w:b/>
                <w:bCs/>
                <w:lang w:eastAsia="zh-CN"/>
              </w:rPr>
            </w:pPr>
            <w:r w:rsidRPr="005A6BA0">
              <w:rPr>
                <w:rFonts w:eastAsia="PMingLiU"/>
                <w:color w:val="000000"/>
                <w:kern w:val="0"/>
              </w:rPr>
              <w:t>Survey coverage</w:t>
            </w:r>
          </w:p>
        </w:tc>
        <w:tc>
          <w:tcPr>
            <w:tcW w:w="450" w:type="pct"/>
            <w:vAlign w:val="center"/>
          </w:tcPr>
          <w:p w14:paraId="0D95EF6C" w14:textId="3BDB0A61" w:rsidR="00D82856" w:rsidRPr="005A6BA0" w:rsidRDefault="00D82856" w:rsidP="00D82856">
            <w:pPr>
              <w:jc w:val="center"/>
              <w:rPr>
                <w:b/>
                <w:bCs/>
                <w:lang w:eastAsia="zh-CN"/>
              </w:rPr>
            </w:pPr>
            <w:r w:rsidRPr="005A6BA0">
              <w:rPr>
                <w:rFonts w:eastAsia="PMingLiU"/>
                <w:color w:val="000000"/>
                <w:kern w:val="0"/>
              </w:rPr>
              <w:t>Shallow</w:t>
            </w:r>
          </w:p>
        </w:tc>
        <w:tc>
          <w:tcPr>
            <w:tcW w:w="484" w:type="pct"/>
          </w:tcPr>
          <w:p w14:paraId="0F74454B" w14:textId="28F625E3" w:rsidR="00D82856" w:rsidRPr="009F7894" w:rsidRDefault="00D82856" w:rsidP="00D82856">
            <w:pPr>
              <w:jc w:val="center"/>
              <w:rPr>
                <w:lang w:eastAsia="zh-CN"/>
              </w:rPr>
            </w:pPr>
          </w:p>
        </w:tc>
        <w:tc>
          <w:tcPr>
            <w:tcW w:w="427" w:type="pct"/>
            <w:vAlign w:val="center"/>
          </w:tcPr>
          <w:p w14:paraId="7A93041E" w14:textId="7E2DD997" w:rsidR="00D82856" w:rsidRPr="005A6BA0" w:rsidRDefault="00D82856" w:rsidP="00D82856">
            <w:pPr>
              <w:jc w:val="center"/>
              <w:rPr>
                <w:b/>
                <w:bCs/>
                <w:lang w:eastAsia="zh-CN"/>
              </w:rPr>
            </w:pPr>
            <w:r w:rsidRPr="005A6BA0">
              <w:rPr>
                <w:rFonts w:eastAsia="PMingLiU"/>
                <w:color w:val="000000"/>
                <w:kern w:val="0"/>
              </w:rPr>
              <w:t>Broad</w:t>
            </w:r>
          </w:p>
        </w:tc>
        <w:tc>
          <w:tcPr>
            <w:tcW w:w="2908" w:type="pct"/>
            <w:vAlign w:val="center"/>
          </w:tcPr>
          <w:p w14:paraId="0B358CD2" w14:textId="74995365" w:rsidR="00D82856" w:rsidRPr="00CA7415" w:rsidRDefault="00D82856" w:rsidP="00D82856">
            <w:pPr>
              <w:jc w:val="left"/>
              <w:rPr>
                <w:rFonts w:eastAsia="PMingLiU"/>
                <w:i/>
                <w:iCs/>
                <w:color w:val="000000"/>
                <w:kern w:val="0"/>
              </w:rPr>
            </w:pPr>
            <w:r w:rsidRPr="00CA7415">
              <w:rPr>
                <w:i/>
                <w:iCs/>
              </w:rPr>
              <w:t>Does the manuscript contain a detailed literature survey or a summary of the results?</w:t>
            </w:r>
          </w:p>
        </w:tc>
      </w:tr>
      <w:tr w:rsidR="00D82856" w:rsidRPr="005A6BA0" w14:paraId="5E8B5B00" w14:textId="20681D45" w:rsidTr="00FA533F">
        <w:trPr>
          <w:gridAfter w:val="1"/>
          <w:wAfter w:w="3" w:type="pct"/>
          <w:trHeight w:val="397"/>
        </w:trPr>
        <w:tc>
          <w:tcPr>
            <w:tcW w:w="728" w:type="pct"/>
            <w:shd w:val="clear" w:color="auto" w:fill="FBE4D5" w:themeFill="accent2" w:themeFillTint="33"/>
            <w:vAlign w:val="center"/>
          </w:tcPr>
          <w:p w14:paraId="4A5AB8C7" w14:textId="67AE0338" w:rsidR="00D82856" w:rsidRPr="005A6BA0" w:rsidRDefault="00D82856" w:rsidP="00D82856">
            <w:pPr>
              <w:jc w:val="left"/>
              <w:rPr>
                <w:b/>
                <w:bCs/>
                <w:lang w:eastAsia="zh-CN"/>
              </w:rPr>
            </w:pPr>
            <w:r w:rsidRPr="005A6BA0">
              <w:rPr>
                <w:rFonts w:eastAsia="PMingLiU"/>
                <w:color w:val="000000"/>
                <w:kern w:val="0"/>
              </w:rPr>
              <w:t>Originality (Novelty)</w:t>
            </w:r>
          </w:p>
        </w:tc>
        <w:tc>
          <w:tcPr>
            <w:tcW w:w="450" w:type="pct"/>
            <w:vAlign w:val="center"/>
          </w:tcPr>
          <w:p w14:paraId="156F9285" w14:textId="5D29F56A" w:rsidR="00D82856" w:rsidRPr="005A6BA0" w:rsidRDefault="00D82856" w:rsidP="00D82856">
            <w:pPr>
              <w:jc w:val="center"/>
              <w:rPr>
                <w:b/>
                <w:bCs/>
                <w:lang w:eastAsia="zh-CN"/>
              </w:rPr>
            </w:pPr>
            <w:r w:rsidRPr="005A6BA0">
              <w:rPr>
                <w:rFonts w:eastAsia="PMingLiU"/>
                <w:color w:val="000000"/>
                <w:kern w:val="0"/>
              </w:rPr>
              <w:t>Low</w:t>
            </w:r>
          </w:p>
        </w:tc>
        <w:tc>
          <w:tcPr>
            <w:tcW w:w="484" w:type="pct"/>
          </w:tcPr>
          <w:p w14:paraId="46B9B847" w14:textId="3966FCEF" w:rsidR="00D82856" w:rsidRPr="009F7894" w:rsidRDefault="00D82856" w:rsidP="00D82856">
            <w:pPr>
              <w:jc w:val="center"/>
              <w:rPr>
                <w:lang w:eastAsia="zh-CN"/>
              </w:rPr>
            </w:pPr>
          </w:p>
        </w:tc>
        <w:tc>
          <w:tcPr>
            <w:tcW w:w="427" w:type="pct"/>
            <w:vAlign w:val="center"/>
          </w:tcPr>
          <w:p w14:paraId="5DDF6750" w14:textId="400174A2" w:rsidR="00D82856" w:rsidRPr="005A6BA0" w:rsidRDefault="00D82856" w:rsidP="00D82856">
            <w:pPr>
              <w:jc w:val="center"/>
              <w:rPr>
                <w:b/>
                <w:bCs/>
                <w:lang w:eastAsia="zh-CN"/>
              </w:rPr>
            </w:pPr>
            <w:r w:rsidRPr="005A6BA0">
              <w:rPr>
                <w:rFonts w:eastAsia="PMingLiU"/>
                <w:color w:val="000000"/>
                <w:kern w:val="0"/>
              </w:rPr>
              <w:t>High</w:t>
            </w:r>
          </w:p>
        </w:tc>
        <w:tc>
          <w:tcPr>
            <w:tcW w:w="2908" w:type="pct"/>
            <w:vAlign w:val="center"/>
          </w:tcPr>
          <w:p w14:paraId="5537B6C2" w14:textId="1009BAEB" w:rsidR="00D82856" w:rsidRPr="00EA7EFE" w:rsidRDefault="00D82856" w:rsidP="00D82856">
            <w:pPr>
              <w:jc w:val="left"/>
              <w:rPr>
                <w:szCs w:val="20"/>
                <w:lang w:val="bs-Latn-BA" w:eastAsia="bs-Latn-BA"/>
              </w:rPr>
            </w:pPr>
            <w:r w:rsidRPr="00EA7EFE">
              <w:rPr>
                <w:i/>
                <w:iCs/>
                <w:szCs w:val="20"/>
                <w:lang w:val="bs-Latn-BA" w:eastAsia="bs-Latn-BA"/>
              </w:rPr>
              <w:t>Highlight if the manuscript contains some original contributions.</w:t>
            </w:r>
          </w:p>
        </w:tc>
      </w:tr>
      <w:tr w:rsidR="00D82856" w:rsidRPr="005A6BA0" w14:paraId="3250CC57" w14:textId="556B1062" w:rsidTr="00FA533F">
        <w:trPr>
          <w:gridAfter w:val="1"/>
          <w:wAfter w:w="3" w:type="pct"/>
          <w:trHeight w:val="397"/>
        </w:trPr>
        <w:tc>
          <w:tcPr>
            <w:tcW w:w="728" w:type="pct"/>
            <w:shd w:val="clear" w:color="auto" w:fill="FBE4D5" w:themeFill="accent2" w:themeFillTint="33"/>
            <w:vAlign w:val="center"/>
          </w:tcPr>
          <w:p w14:paraId="232F0145" w14:textId="07EC29C0" w:rsidR="00D82856" w:rsidRPr="005A6BA0" w:rsidRDefault="00D82856" w:rsidP="00D82856">
            <w:pPr>
              <w:jc w:val="left"/>
              <w:rPr>
                <w:b/>
                <w:bCs/>
                <w:lang w:eastAsia="zh-CN"/>
              </w:rPr>
            </w:pPr>
            <w:r w:rsidRPr="005A6BA0">
              <w:rPr>
                <w:rFonts w:eastAsia="PMingLiU"/>
                <w:color w:val="000000"/>
                <w:kern w:val="0"/>
              </w:rPr>
              <w:t>Value to Readers</w:t>
            </w:r>
            <w:r>
              <w:rPr>
                <w:rFonts w:eastAsia="PMingLiU"/>
                <w:color w:val="000000"/>
                <w:kern w:val="0"/>
              </w:rPr>
              <w:t xml:space="preserve"> </w:t>
            </w:r>
          </w:p>
        </w:tc>
        <w:tc>
          <w:tcPr>
            <w:tcW w:w="450" w:type="pct"/>
            <w:vAlign w:val="center"/>
          </w:tcPr>
          <w:p w14:paraId="5D50679E" w14:textId="2DB8DCF8" w:rsidR="00D82856" w:rsidRPr="005A6BA0" w:rsidRDefault="00D82856" w:rsidP="00D82856">
            <w:pPr>
              <w:jc w:val="center"/>
              <w:rPr>
                <w:b/>
                <w:bCs/>
                <w:lang w:eastAsia="zh-CN"/>
              </w:rPr>
            </w:pPr>
            <w:r w:rsidRPr="005A6BA0">
              <w:rPr>
                <w:rFonts w:eastAsia="PMingLiU"/>
                <w:color w:val="000000"/>
                <w:kern w:val="0"/>
              </w:rPr>
              <w:t>No new</w:t>
            </w:r>
          </w:p>
        </w:tc>
        <w:tc>
          <w:tcPr>
            <w:tcW w:w="484" w:type="pct"/>
          </w:tcPr>
          <w:p w14:paraId="1D42FB61" w14:textId="49CDDC9E" w:rsidR="00D82856" w:rsidRPr="009F7894" w:rsidRDefault="00D82856" w:rsidP="00D82856">
            <w:pPr>
              <w:jc w:val="center"/>
              <w:rPr>
                <w:lang w:eastAsia="zh-CN"/>
              </w:rPr>
            </w:pPr>
          </w:p>
        </w:tc>
        <w:tc>
          <w:tcPr>
            <w:tcW w:w="427" w:type="pct"/>
            <w:vAlign w:val="center"/>
          </w:tcPr>
          <w:p w14:paraId="2DB27575" w14:textId="12E45195" w:rsidR="00D82856" w:rsidRPr="005A6BA0" w:rsidRDefault="00D82856" w:rsidP="00D82856">
            <w:pPr>
              <w:jc w:val="center"/>
              <w:rPr>
                <w:b/>
                <w:bCs/>
                <w:lang w:eastAsia="zh-CN"/>
              </w:rPr>
            </w:pPr>
            <w:r w:rsidRPr="005A6BA0">
              <w:rPr>
                <w:rFonts w:eastAsia="PMingLiU"/>
                <w:color w:val="000000"/>
                <w:kern w:val="0"/>
              </w:rPr>
              <w:t>Significant</w:t>
            </w:r>
          </w:p>
        </w:tc>
        <w:tc>
          <w:tcPr>
            <w:tcW w:w="2908" w:type="pct"/>
            <w:vAlign w:val="center"/>
          </w:tcPr>
          <w:p w14:paraId="07606CA0" w14:textId="54E52EBB" w:rsidR="00D82856" w:rsidRPr="00906C4E" w:rsidRDefault="00D82856" w:rsidP="00D82856">
            <w:pPr>
              <w:jc w:val="left"/>
              <w:rPr>
                <w:rFonts w:eastAsia="PMingLiU"/>
                <w:i/>
                <w:iCs/>
                <w:color w:val="000000"/>
                <w:kern w:val="0"/>
              </w:rPr>
            </w:pPr>
            <w:r w:rsidRPr="00906C4E">
              <w:rPr>
                <w:rFonts w:eastAsia="PMingLiU"/>
                <w:i/>
                <w:iCs/>
                <w:color w:val="000000"/>
                <w:kern w:val="0"/>
              </w:rPr>
              <w:t xml:space="preserve">Does the </w:t>
            </w:r>
            <w:r>
              <w:rPr>
                <w:rFonts w:eastAsia="PMingLiU"/>
                <w:i/>
                <w:iCs/>
                <w:color w:val="000000"/>
                <w:kern w:val="0"/>
              </w:rPr>
              <w:t xml:space="preserve">manuscript </w:t>
            </w:r>
            <w:r w:rsidRPr="00906C4E">
              <w:rPr>
                <w:rFonts w:eastAsia="PMingLiU"/>
                <w:i/>
                <w:iCs/>
                <w:color w:val="000000"/>
                <w:kern w:val="0"/>
              </w:rPr>
              <w:t>contain a contribution to the scientific or professional area/discipline?</w:t>
            </w:r>
            <w:r>
              <w:rPr>
                <w:rFonts w:eastAsia="PMingLiU"/>
                <w:i/>
                <w:iCs/>
                <w:color w:val="000000"/>
                <w:kern w:val="0"/>
              </w:rPr>
              <w:t xml:space="preserve"> </w:t>
            </w:r>
          </w:p>
        </w:tc>
      </w:tr>
      <w:tr w:rsidR="00D82856" w:rsidRPr="005A6BA0" w14:paraId="24CE4091" w14:textId="1933F49E" w:rsidTr="00FA533F">
        <w:trPr>
          <w:gridAfter w:val="1"/>
          <w:wAfter w:w="3" w:type="pct"/>
          <w:trHeight w:val="397"/>
        </w:trPr>
        <w:tc>
          <w:tcPr>
            <w:tcW w:w="728" w:type="pct"/>
            <w:shd w:val="clear" w:color="auto" w:fill="FBE4D5" w:themeFill="accent2" w:themeFillTint="33"/>
            <w:vAlign w:val="center"/>
          </w:tcPr>
          <w:p w14:paraId="60BC0058" w14:textId="77777777" w:rsidR="00D82856" w:rsidRPr="005A6BA0" w:rsidRDefault="00D82856" w:rsidP="00D82856">
            <w:pPr>
              <w:jc w:val="left"/>
              <w:rPr>
                <w:b/>
                <w:bCs/>
                <w:lang w:eastAsia="zh-CN"/>
              </w:rPr>
            </w:pPr>
            <w:r w:rsidRPr="005A6BA0">
              <w:rPr>
                <w:color w:val="000000"/>
                <w:kern w:val="0"/>
                <w:lang w:eastAsia="zh-CN"/>
              </w:rPr>
              <w:t>Grammar</w:t>
            </w:r>
          </w:p>
        </w:tc>
        <w:tc>
          <w:tcPr>
            <w:tcW w:w="450" w:type="pct"/>
            <w:vAlign w:val="center"/>
          </w:tcPr>
          <w:p w14:paraId="27660889" w14:textId="2801DA6E" w:rsidR="00D82856" w:rsidRPr="005A6BA0" w:rsidRDefault="00D82856" w:rsidP="00D82856">
            <w:pPr>
              <w:jc w:val="center"/>
              <w:rPr>
                <w:b/>
                <w:bCs/>
                <w:lang w:eastAsia="zh-CN"/>
              </w:rPr>
            </w:pPr>
            <w:r w:rsidRPr="005A6BA0">
              <w:rPr>
                <w:color w:val="000000"/>
                <w:kern w:val="0"/>
                <w:lang w:eastAsia="zh-CN"/>
              </w:rPr>
              <w:t>Poor</w:t>
            </w:r>
          </w:p>
        </w:tc>
        <w:tc>
          <w:tcPr>
            <w:tcW w:w="484" w:type="pct"/>
          </w:tcPr>
          <w:p w14:paraId="30EE9C3C" w14:textId="3E4F1AB0" w:rsidR="00D82856" w:rsidRPr="009F7894" w:rsidRDefault="00D82856" w:rsidP="00D82856">
            <w:pPr>
              <w:jc w:val="center"/>
              <w:rPr>
                <w:lang w:eastAsia="zh-CN"/>
              </w:rPr>
            </w:pPr>
          </w:p>
        </w:tc>
        <w:tc>
          <w:tcPr>
            <w:tcW w:w="427" w:type="pct"/>
            <w:vAlign w:val="center"/>
          </w:tcPr>
          <w:p w14:paraId="4CEC6AE9" w14:textId="5C1A75BA" w:rsidR="00D82856" w:rsidRPr="005A6BA0" w:rsidRDefault="00D82856" w:rsidP="00D82856">
            <w:pPr>
              <w:jc w:val="center"/>
              <w:rPr>
                <w:b/>
                <w:bCs/>
                <w:lang w:eastAsia="zh-CN"/>
              </w:rPr>
            </w:pPr>
            <w:r w:rsidRPr="005A6BA0">
              <w:rPr>
                <w:color w:val="000000"/>
                <w:kern w:val="0"/>
                <w:lang w:eastAsia="zh-CN"/>
              </w:rPr>
              <w:t>Good</w:t>
            </w:r>
          </w:p>
        </w:tc>
        <w:tc>
          <w:tcPr>
            <w:tcW w:w="2908" w:type="pct"/>
            <w:vAlign w:val="center"/>
          </w:tcPr>
          <w:p w14:paraId="793C179A" w14:textId="79773B10" w:rsidR="00D82856" w:rsidRPr="00E13FFF" w:rsidRDefault="00D82856" w:rsidP="00D82856">
            <w:pPr>
              <w:jc w:val="left"/>
              <w:rPr>
                <w:i/>
                <w:iCs/>
                <w:szCs w:val="20"/>
                <w:lang w:val="bs-Latn-BA" w:eastAsia="bs-Latn-BA"/>
              </w:rPr>
            </w:pPr>
            <w:r w:rsidRPr="00906C4E">
              <w:rPr>
                <w:i/>
                <w:iCs/>
                <w:color w:val="000000"/>
                <w:kern w:val="0"/>
                <w:lang w:eastAsia="zh-CN"/>
              </w:rPr>
              <w:t>Terminology, style and language are adequate?</w:t>
            </w:r>
            <w:r w:rsidRPr="005A6BA0">
              <w:rPr>
                <w:szCs w:val="20"/>
                <w:lang w:val="bs-Latn-BA" w:eastAsia="bs-Latn-BA"/>
              </w:rPr>
              <w:t xml:space="preserve"> </w:t>
            </w:r>
            <w:r w:rsidRPr="000D21FB">
              <w:rPr>
                <w:i/>
                <w:iCs/>
                <w:szCs w:val="20"/>
                <w:lang w:val="bs-Latn-BA" w:eastAsia="bs-Latn-BA"/>
              </w:rPr>
              <w:t>Provide a list of required changes.</w:t>
            </w:r>
          </w:p>
        </w:tc>
      </w:tr>
      <w:tr w:rsidR="00D82856" w:rsidRPr="005A6BA0" w14:paraId="68571C17" w14:textId="77777777" w:rsidTr="00FA533F">
        <w:trPr>
          <w:gridAfter w:val="1"/>
          <w:wAfter w:w="3" w:type="pct"/>
          <w:trHeight w:val="397"/>
        </w:trPr>
        <w:tc>
          <w:tcPr>
            <w:tcW w:w="728" w:type="pct"/>
            <w:shd w:val="clear" w:color="auto" w:fill="FBE4D5" w:themeFill="accent2" w:themeFillTint="33"/>
            <w:vAlign w:val="center"/>
          </w:tcPr>
          <w:p w14:paraId="7E0C6F87" w14:textId="265887AD" w:rsidR="00D82856" w:rsidRPr="005A6BA0" w:rsidRDefault="00D82856" w:rsidP="00D82856">
            <w:pPr>
              <w:jc w:val="left"/>
              <w:rPr>
                <w:color w:val="000000"/>
                <w:kern w:val="0"/>
                <w:lang w:eastAsia="zh-CN"/>
              </w:rPr>
            </w:pPr>
            <w:r>
              <w:rPr>
                <w:color w:val="000000"/>
                <w:kern w:val="0"/>
                <w:lang w:eastAsia="zh-CN"/>
              </w:rPr>
              <w:t>Manuscript template</w:t>
            </w:r>
          </w:p>
        </w:tc>
        <w:tc>
          <w:tcPr>
            <w:tcW w:w="450" w:type="pct"/>
            <w:vAlign w:val="center"/>
          </w:tcPr>
          <w:p w14:paraId="3E1F8D0C" w14:textId="108D92F4" w:rsidR="00D82856" w:rsidRPr="005A6BA0" w:rsidRDefault="00D82856" w:rsidP="00D82856">
            <w:pPr>
              <w:jc w:val="center"/>
              <w:rPr>
                <w:color w:val="000000"/>
                <w:kern w:val="0"/>
                <w:lang w:eastAsia="zh-CN"/>
              </w:rPr>
            </w:pPr>
            <w:r w:rsidRPr="005A6BA0">
              <w:rPr>
                <w:rFonts w:eastAsia="PMingLiU"/>
                <w:color w:val="000000"/>
                <w:kern w:val="0"/>
              </w:rPr>
              <w:t>Incomplete</w:t>
            </w:r>
          </w:p>
        </w:tc>
        <w:tc>
          <w:tcPr>
            <w:tcW w:w="484" w:type="pct"/>
          </w:tcPr>
          <w:p w14:paraId="3B179232" w14:textId="0600F8DA" w:rsidR="00D82856" w:rsidRPr="009F7894" w:rsidRDefault="00D82856" w:rsidP="00D82856">
            <w:pPr>
              <w:jc w:val="center"/>
              <w:rPr>
                <w:lang w:eastAsia="zh-CN"/>
              </w:rPr>
            </w:pPr>
          </w:p>
        </w:tc>
        <w:tc>
          <w:tcPr>
            <w:tcW w:w="427" w:type="pct"/>
            <w:vAlign w:val="center"/>
          </w:tcPr>
          <w:p w14:paraId="12505CE9" w14:textId="224B6439" w:rsidR="00D82856" w:rsidRPr="005A6BA0" w:rsidRDefault="00D82856" w:rsidP="00D82856">
            <w:pPr>
              <w:jc w:val="center"/>
              <w:rPr>
                <w:color w:val="000000"/>
                <w:kern w:val="0"/>
                <w:lang w:eastAsia="zh-CN"/>
              </w:rPr>
            </w:pPr>
            <w:r w:rsidRPr="005A6BA0">
              <w:rPr>
                <w:rFonts w:eastAsia="PMingLiU"/>
                <w:color w:val="000000"/>
                <w:kern w:val="0"/>
              </w:rPr>
              <w:t>Adequate</w:t>
            </w:r>
          </w:p>
        </w:tc>
        <w:tc>
          <w:tcPr>
            <w:tcW w:w="2908" w:type="pct"/>
            <w:vAlign w:val="center"/>
          </w:tcPr>
          <w:p w14:paraId="30091AD5" w14:textId="4BDA7EAD" w:rsidR="00D82856" w:rsidRPr="00906C4E" w:rsidRDefault="00D82856" w:rsidP="00D82856">
            <w:pPr>
              <w:jc w:val="left"/>
              <w:rPr>
                <w:i/>
                <w:iCs/>
                <w:color w:val="000000"/>
                <w:kern w:val="0"/>
                <w:lang w:eastAsia="zh-CN"/>
              </w:rPr>
            </w:pPr>
            <w:r w:rsidRPr="00906C4E">
              <w:rPr>
                <w:i/>
                <w:iCs/>
                <w:color w:val="000000"/>
                <w:kern w:val="0"/>
                <w:lang w:eastAsia="zh-CN"/>
              </w:rPr>
              <w:t xml:space="preserve">The </w:t>
            </w:r>
            <w:r>
              <w:rPr>
                <w:rFonts w:eastAsia="PMingLiU"/>
                <w:i/>
                <w:iCs/>
                <w:color w:val="000000"/>
                <w:kern w:val="0"/>
              </w:rPr>
              <w:t xml:space="preserve">manuscript </w:t>
            </w:r>
            <w:r w:rsidRPr="00906C4E">
              <w:rPr>
                <w:i/>
                <w:iCs/>
                <w:color w:val="000000"/>
                <w:kern w:val="0"/>
                <w:lang w:eastAsia="zh-CN"/>
              </w:rPr>
              <w:t>is written under "Instructions for Authors"</w:t>
            </w:r>
            <w:r>
              <w:rPr>
                <w:i/>
                <w:iCs/>
                <w:color w:val="000000"/>
                <w:kern w:val="0"/>
                <w:lang w:eastAsia="zh-CN"/>
              </w:rPr>
              <w:t xml:space="preserve"> and using the adequate template</w:t>
            </w:r>
            <w:r w:rsidRPr="00906C4E">
              <w:rPr>
                <w:i/>
                <w:iCs/>
                <w:color w:val="000000"/>
                <w:kern w:val="0"/>
                <w:lang w:eastAsia="zh-CN"/>
              </w:rPr>
              <w:t>?</w:t>
            </w:r>
          </w:p>
        </w:tc>
      </w:tr>
      <w:tr w:rsidR="00D82856" w:rsidRPr="005A6BA0" w14:paraId="2F427F12" w14:textId="77777777" w:rsidTr="00D82856">
        <w:tc>
          <w:tcPr>
            <w:tcW w:w="5000" w:type="pct"/>
            <w:gridSpan w:val="6"/>
            <w:shd w:val="clear" w:color="auto" w:fill="D9E2F3" w:themeFill="accent1" w:themeFillTint="33"/>
            <w:vAlign w:val="center"/>
          </w:tcPr>
          <w:p w14:paraId="5D288DBB" w14:textId="77777777" w:rsidR="00D82856" w:rsidRDefault="00D82856" w:rsidP="00D82856">
            <w:pPr>
              <w:jc w:val="center"/>
              <w:rPr>
                <w:rFonts w:eastAsia="DFKai-SB"/>
                <w:b/>
                <w:bCs/>
                <w:color w:val="000000"/>
                <w:kern w:val="0"/>
              </w:rPr>
            </w:pPr>
            <w:r w:rsidRPr="009F7894">
              <w:rPr>
                <w:rFonts w:eastAsia="DFKai-SB"/>
                <w:b/>
                <w:bCs/>
                <w:color w:val="000000"/>
                <w:kern w:val="0"/>
              </w:rPr>
              <w:lastRenderedPageBreak/>
              <w:t>ADDITIONAL COMMENTS</w:t>
            </w:r>
          </w:p>
          <w:p w14:paraId="638CE538" w14:textId="0345263E" w:rsidR="00D82856" w:rsidRPr="009F7894" w:rsidRDefault="00D82856" w:rsidP="00D82856">
            <w:pPr>
              <w:jc w:val="center"/>
              <w:rPr>
                <w:rFonts w:eastAsia="DFKai-SB"/>
                <w:b/>
                <w:bCs/>
                <w:color w:val="000000"/>
                <w:kern w:val="0"/>
              </w:rPr>
            </w:pPr>
            <w:r>
              <w:rPr>
                <w:rStyle w:val="Emphasis"/>
                <w:color w:val="0E101A"/>
              </w:rPr>
              <w:t>Delete the text below and replace it and make detailed comments, suggestions, and recommendations directly in this form.</w:t>
            </w:r>
          </w:p>
        </w:tc>
      </w:tr>
      <w:tr w:rsidR="00D82856" w:rsidRPr="005A6BA0" w14:paraId="7EA75AF2" w14:textId="77777777" w:rsidTr="00D82856">
        <w:tc>
          <w:tcPr>
            <w:tcW w:w="5000" w:type="pct"/>
            <w:gridSpan w:val="6"/>
            <w:shd w:val="clear" w:color="auto" w:fill="FFFFFF" w:themeFill="background1"/>
            <w:vAlign w:val="center"/>
          </w:tcPr>
          <w:p w14:paraId="6BD74816" w14:textId="7290BA8F" w:rsidR="00D82856" w:rsidRPr="00794085" w:rsidRDefault="00D82856" w:rsidP="00D82856">
            <w:pPr>
              <w:pStyle w:val="ListParagraph"/>
              <w:numPr>
                <w:ilvl w:val="0"/>
                <w:numId w:val="19"/>
              </w:numPr>
              <w:spacing w:line="360" w:lineRule="auto"/>
              <w:ind w:firstLineChars="0"/>
              <w:rPr>
                <w:szCs w:val="20"/>
                <w:lang w:val="bs-Latn-BA" w:eastAsia="bs-Latn-BA"/>
              </w:rPr>
            </w:pPr>
            <w:r w:rsidRPr="00794085">
              <w:rPr>
                <w:szCs w:val="20"/>
                <w:lang w:val="bs-Latn-BA" w:eastAsia="bs-Latn-BA"/>
              </w:rPr>
              <w:t>Provide at least one-paragraph description of the content of this manuscript. Identify and discuss the contribution of the manuscript and higlight the good parts of the research. </w:t>
            </w:r>
            <w:r w:rsidRPr="00794085">
              <w:t>Specific comments and suggestions (on layout and format, title, abstract, introduction, method, statistical errors, results, conclusion/discussion, language, and references) will be greatly appreciated.</w:t>
            </w:r>
          </w:p>
          <w:p w14:paraId="0B06F4C8" w14:textId="77777777" w:rsidR="00D82856" w:rsidRPr="00794085" w:rsidRDefault="00D82856" w:rsidP="00D82856">
            <w:pPr>
              <w:pStyle w:val="ListParagraph"/>
              <w:numPr>
                <w:ilvl w:val="0"/>
                <w:numId w:val="19"/>
              </w:numPr>
              <w:spacing w:line="360" w:lineRule="auto"/>
              <w:ind w:firstLineChars="0"/>
            </w:pPr>
            <w:r w:rsidRPr="00794085">
              <w:rPr>
                <w:rFonts w:eastAsia="DFKai-SB"/>
                <w:color w:val="000000"/>
                <w:kern w:val="0"/>
              </w:rPr>
              <w:t>Your comments are a valuable aid to the author(s) to help in improving the overall technical quality, utility, and readability of the material. You are welcomed to provide comments to help the author(s) focus on the highlighted issues you have raised in your review.</w:t>
            </w:r>
            <w:r w:rsidRPr="00794085">
              <w:rPr>
                <w:szCs w:val="20"/>
                <w:lang w:val="bs-Latn-BA" w:eastAsia="bs-Latn-BA"/>
              </w:rPr>
              <w:t xml:space="preserve"> You may offer suggestions that you think will improve the manuscript readability. You are welcome to provide specific references that will improve the quality of the submitted manuscript.</w:t>
            </w:r>
          </w:p>
          <w:p w14:paraId="7B1FDEF3" w14:textId="77777777" w:rsidR="00D82856" w:rsidRDefault="00D82856" w:rsidP="00D82856">
            <w:pPr>
              <w:pStyle w:val="ListParagraph"/>
              <w:numPr>
                <w:ilvl w:val="0"/>
                <w:numId w:val="19"/>
              </w:numPr>
              <w:spacing w:line="360" w:lineRule="auto"/>
              <w:ind w:firstLineChars="0"/>
            </w:pPr>
            <w:r w:rsidRPr="00794085">
              <w:t xml:space="preserve">If you agree to accept this paper, please illustrate your reasons why this paper is qualified to be published in the Science, Engineering and Technology and provide revision suggestions if you have any. Please emphasize if you feel that significant improvements or major editing are needed. </w:t>
            </w:r>
            <w:r w:rsidRPr="00794085">
              <w:rPr>
                <w:rFonts w:eastAsia="DFKai-SB"/>
                <w:color w:val="000000"/>
                <w:kern w:val="0"/>
              </w:rPr>
              <w:t xml:space="preserve">Your comments should consist of guidance for possible revisions that clearly explain reasons for acceptance or rejection of the manuscript. </w:t>
            </w:r>
            <w:r w:rsidRPr="00794085">
              <w:t>If you believe the manuscript should be rejected, please expound on the reasons. For example, you can highlight if there is no sufficient quality and novelty or seriously flawed to be accepted.</w:t>
            </w:r>
          </w:p>
          <w:p w14:paraId="7FC333CE" w14:textId="7C5B2206"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Referees are encouraged to suggest additional material that would enhance the value of the article. They should feel free to propose approaches they believe would make the article more useful. Referees are welcome to provide comments to help the author(s) focus on the highlighted issues they have raised in the review process. Also, each reviewer can suggest additional reviewers.</w:t>
            </w:r>
          </w:p>
        </w:tc>
      </w:tr>
      <w:tr w:rsidR="00D82856" w:rsidRPr="005A6BA0" w14:paraId="68EC9D6A" w14:textId="77777777" w:rsidTr="00D82856">
        <w:tc>
          <w:tcPr>
            <w:tcW w:w="5000" w:type="pct"/>
            <w:gridSpan w:val="6"/>
            <w:shd w:val="clear" w:color="auto" w:fill="FFFFFF" w:themeFill="background1"/>
            <w:vAlign w:val="center"/>
          </w:tcPr>
          <w:p w14:paraId="2D8F2E36" w14:textId="585FD681" w:rsidR="00D82856" w:rsidRPr="00794085" w:rsidRDefault="00D82856" w:rsidP="00D82856">
            <w:pPr>
              <w:pStyle w:val="ListParagraph"/>
              <w:numPr>
                <w:ilvl w:val="0"/>
                <w:numId w:val="19"/>
              </w:numPr>
              <w:spacing w:line="360" w:lineRule="auto"/>
              <w:ind w:firstLineChars="0"/>
              <w:rPr>
                <w:szCs w:val="20"/>
                <w:lang w:val="bs-Latn-BA" w:eastAsia="bs-Latn-BA"/>
              </w:rPr>
            </w:pPr>
            <w:r w:rsidRPr="00794085">
              <w:t>Provide a summary comment on the overall suitability of the manuscript for publication in the Science, Engineering and Technology journal. For example, if this is an outstanding contribution, please so state.</w:t>
            </w:r>
          </w:p>
        </w:tc>
      </w:tr>
    </w:tbl>
    <w:p w14:paraId="77239E54" w14:textId="24D95290" w:rsidR="00AF0766" w:rsidRDefault="00AF0766" w:rsidP="009F7894">
      <w:pPr>
        <w:rPr>
          <w:lang w:eastAsia="zh-CN"/>
        </w:rPr>
      </w:pPr>
    </w:p>
    <w:p w14:paraId="40411203" w14:textId="77777777" w:rsidR="009F7894" w:rsidRPr="005A6BA0" w:rsidRDefault="009F7894" w:rsidP="009F7894">
      <w:pPr>
        <w:rPr>
          <w:lang w:eastAsia="zh-CN"/>
        </w:rPr>
      </w:pPr>
    </w:p>
    <w:tbl>
      <w:tblPr>
        <w:tblStyle w:val="TableGrid"/>
        <w:tblW w:w="4991" w:type="pct"/>
        <w:tblLook w:val="04A0" w:firstRow="1" w:lastRow="0" w:firstColumn="1" w:lastColumn="0" w:noHBand="0" w:noVBand="1"/>
      </w:tblPr>
      <w:tblGrid>
        <w:gridCol w:w="3536"/>
        <w:gridCol w:w="11824"/>
      </w:tblGrid>
      <w:tr w:rsidR="0003166C" w:rsidRPr="005A6BA0" w14:paraId="7513EF6A" w14:textId="77777777" w:rsidTr="00D97FC0">
        <w:trPr>
          <w:trHeight w:val="317"/>
        </w:trPr>
        <w:tc>
          <w:tcPr>
            <w:tcW w:w="5000" w:type="pct"/>
            <w:gridSpan w:val="2"/>
            <w:shd w:val="clear" w:color="auto" w:fill="E2EFD9" w:themeFill="accent6" w:themeFillTint="33"/>
            <w:vAlign w:val="center"/>
          </w:tcPr>
          <w:p w14:paraId="0AEE5A89" w14:textId="0AD02659" w:rsidR="0003166C" w:rsidRPr="005A6BA0" w:rsidRDefault="0003166C" w:rsidP="00D97FC0">
            <w:pPr>
              <w:jc w:val="center"/>
              <w:rPr>
                <w:b/>
                <w:bCs/>
                <w:lang w:eastAsia="zh-CN"/>
              </w:rPr>
            </w:pPr>
            <w:r w:rsidRPr="005A6BA0">
              <w:rPr>
                <w:b/>
                <w:bCs/>
                <w:lang w:eastAsia="zh-CN"/>
              </w:rPr>
              <w:t>RECOMMENDATION</w:t>
            </w:r>
          </w:p>
        </w:tc>
      </w:tr>
      <w:tr w:rsidR="0003166C" w:rsidRPr="005A6BA0" w14:paraId="0F7F0B96" w14:textId="77777777" w:rsidTr="00D97FC0">
        <w:trPr>
          <w:trHeight w:val="666"/>
        </w:trPr>
        <w:tc>
          <w:tcPr>
            <w:tcW w:w="1151" w:type="pct"/>
            <w:vAlign w:val="center"/>
          </w:tcPr>
          <w:p w14:paraId="18D4B7D0" w14:textId="77777777" w:rsidR="0003166C" w:rsidRPr="005A6BA0" w:rsidRDefault="0003166C" w:rsidP="00D97FC0">
            <w:pPr>
              <w:jc w:val="left"/>
              <w:rPr>
                <w:lang w:eastAsia="zh-CN"/>
              </w:rPr>
            </w:pPr>
            <w:r w:rsidRPr="005A6BA0">
              <w:rPr>
                <w:lang w:eastAsia="zh-CN"/>
              </w:rPr>
              <w:t>Recommendation</w:t>
            </w:r>
          </w:p>
        </w:tc>
        <w:tc>
          <w:tcPr>
            <w:tcW w:w="3849" w:type="pct"/>
            <w:vAlign w:val="center"/>
          </w:tcPr>
          <w:sdt>
            <w:sdtPr>
              <w:rPr>
                <w:b/>
                <w:bCs/>
                <w:color w:val="000000"/>
                <w:kern w:val="0"/>
                <w:szCs w:val="24"/>
                <w:lang w:eastAsia="zh-CN"/>
              </w:rPr>
              <w:alias w:val="Click to choose option"/>
              <w:tag w:val="Click to choose option"/>
              <w:id w:val="-682743047"/>
              <w:placeholder>
                <w:docPart w:val="E07459FF28A7431181572B769E8A5814"/>
              </w:placeholder>
              <w:showingPlcHdr/>
              <w:comboBox>
                <w:listItem w:displayText="Accept Paper" w:value="Accept Paper"/>
                <w:listItem w:displayText="Minor Revision" w:value="Minor Revision"/>
                <w:listItem w:displayText="Major Revision" w:value="Major Revision"/>
                <w:listItem w:displayText="Reject Paper" w:value="Reject Paper"/>
              </w:comboBox>
            </w:sdtPr>
            <w:sdtEndPr/>
            <w:sdtContent>
              <w:p w14:paraId="339C553E" w14:textId="0520E3BF" w:rsidR="0003166C" w:rsidRPr="005A6BA0" w:rsidRDefault="00702AE3" w:rsidP="00D97FC0">
                <w:pPr>
                  <w:jc w:val="left"/>
                  <w:rPr>
                    <w:b/>
                    <w:bCs/>
                    <w:color w:val="000000"/>
                    <w:kern w:val="0"/>
                    <w:szCs w:val="24"/>
                    <w:lang w:eastAsia="zh-CN"/>
                  </w:rPr>
                </w:pPr>
                <w:r w:rsidRPr="00EB7E0C">
                  <w:rPr>
                    <w:rStyle w:val="PlaceholderText"/>
                  </w:rPr>
                  <w:t>Choose an item.</w:t>
                </w:r>
              </w:p>
            </w:sdtContent>
          </w:sdt>
        </w:tc>
      </w:tr>
      <w:tr w:rsidR="0003166C" w:rsidRPr="005A6BA0" w14:paraId="393DFF3F" w14:textId="77777777" w:rsidTr="00D97FC0">
        <w:trPr>
          <w:trHeight w:val="616"/>
        </w:trPr>
        <w:tc>
          <w:tcPr>
            <w:tcW w:w="1151" w:type="pct"/>
            <w:vAlign w:val="center"/>
          </w:tcPr>
          <w:p w14:paraId="02956EB6" w14:textId="77777777" w:rsidR="00604AEE" w:rsidRDefault="0003166C" w:rsidP="00D97FC0">
            <w:pPr>
              <w:jc w:val="left"/>
              <w:rPr>
                <w:sz w:val="21"/>
                <w:szCs w:val="21"/>
                <w:lang w:eastAsia="zh-CN"/>
              </w:rPr>
            </w:pPr>
            <w:r w:rsidRPr="005A6BA0">
              <w:rPr>
                <w:sz w:val="21"/>
                <w:szCs w:val="21"/>
                <w:lang w:eastAsia="zh-CN"/>
              </w:rPr>
              <w:t>Accept to review a revision</w:t>
            </w:r>
          </w:p>
          <w:p w14:paraId="17EC27BA" w14:textId="055D5204" w:rsidR="0003166C" w:rsidRPr="005A6BA0" w:rsidRDefault="0003166C" w:rsidP="00D97FC0">
            <w:pPr>
              <w:jc w:val="left"/>
            </w:pPr>
            <w:r w:rsidRPr="005A6BA0">
              <w:rPr>
                <w:sz w:val="21"/>
                <w:szCs w:val="21"/>
                <w:lang w:eastAsia="zh-CN"/>
              </w:rPr>
              <w:t>(</w:t>
            </w:r>
            <w:r w:rsidR="00D97FC0" w:rsidRPr="005A6BA0">
              <w:rPr>
                <w:sz w:val="21"/>
                <w:szCs w:val="21"/>
                <w:lang w:eastAsia="zh-CN"/>
              </w:rPr>
              <w:t>If</w:t>
            </w:r>
            <w:r w:rsidRPr="005A6BA0">
              <w:rPr>
                <w:sz w:val="21"/>
                <w:szCs w:val="21"/>
                <w:lang w:eastAsia="zh-CN"/>
              </w:rPr>
              <w:t xml:space="preserve"> required)?  </w:t>
            </w:r>
          </w:p>
        </w:tc>
        <w:sdt>
          <w:sdtPr>
            <w:rPr>
              <w:b/>
              <w:bCs/>
              <w:color w:val="000000"/>
              <w:kern w:val="0"/>
              <w:szCs w:val="24"/>
              <w:lang w:eastAsia="zh-CN"/>
            </w:rPr>
            <w:alias w:val="Click here to choose option"/>
            <w:tag w:val="Click here to choose option"/>
            <w:id w:val="1624194161"/>
            <w:placeholder>
              <w:docPart w:val="169CA8CE26AA4E5FA94804AD0067BAE5"/>
            </w:placeholder>
            <w:showingPlcHdr/>
            <w:comboBox>
              <w:listItem w:displayText="YES" w:value="YES"/>
              <w:listItem w:displayText="NO" w:value="NO"/>
            </w:comboBox>
          </w:sdtPr>
          <w:sdtEndPr/>
          <w:sdtContent>
            <w:tc>
              <w:tcPr>
                <w:tcW w:w="3849" w:type="pct"/>
                <w:vAlign w:val="center"/>
              </w:tcPr>
              <w:p w14:paraId="59BCC0D1" w14:textId="5151D759" w:rsidR="0003166C" w:rsidRPr="005A6BA0" w:rsidRDefault="00702AE3" w:rsidP="00D97FC0">
                <w:pPr>
                  <w:jc w:val="left"/>
                </w:pPr>
                <w:r w:rsidRPr="00896154">
                  <w:rPr>
                    <w:rStyle w:val="PlaceholderText"/>
                  </w:rPr>
                  <w:t>Choose an item.</w:t>
                </w:r>
              </w:p>
            </w:tc>
          </w:sdtContent>
        </w:sdt>
      </w:tr>
    </w:tbl>
    <w:p w14:paraId="13BED9B2" w14:textId="77777777" w:rsidR="00AD6EDB" w:rsidRPr="005A6BA0" w:rsidRDefault="00AD6EDB" w:rsidP="00AD6EDB">
      <w:pPr>
        <w:rPr>
          <w:lang w:eastAsia="zh-CN"/>
        </w:rPr>
      </w:pPr>
    </w:p>
    <w:p w14:paraId="7462809B" w14:textId="77777777" w:rsidR="00604AEE" w:rsidRDefault="00604AEE" w:rsidP="005E7B2D">
      <w:pPr>
        <w:jc w:val="center"/>
        <w:rPr>
          <w:lang w:eastAsia="zh-CN"/>
        </w:rPr>
      </w:pPr>
    </w:p>
    <w:p w14:paraId="51FA9A57" w14:textId="5CC08100" w:rsidR="000062EE" w:rsidRDefault="005E7B2D" w:rsidP="005E7B2D">
      <w:pPr>
        <w:jc w:val="center"/>
        <w:rPr>
          <w:sz w:val="24"/>
          <w:szCs w:val="24"/>
          <w:lang w:eastAsia="zh-CN"/>
        </w:rPr>
      </w:pPr>
      <w:r w:rsidRPr="00604AEE">
        <w:rPr>
          <w:sz w:val="24"/>
          <w:szCs w:val="24"/>
          <w:lang w:eastAsia="zh-CN"/>
        </w:rPr>
        <w:t>Thank you very much for your contribution!</w:t>
      </w:r>
    </w:p>
    <w:p w14:paraId="6021C0A7" w14:textId="09E8B6D7" w:rsidR="002637B1" w:rsidRDefault="002637B1" w:rsidP="005E7B2D">
      <w:pPr>
        <w:jc w:val="center"/>
        <w:rPr>
          <w:sz w:val="24"/>
          <w:szCs w:val="24"/>
          <w:lang w:eastAsia="zh-CN"/>
        </w:rPr>
      </w:pPr>
    </w:p>
    <w:p w14:paraId="3FBB065C" w14:textId="04EFD05E" w:rsidR="002637B1" w:rsidRDefault="002637B1" w:rsidP="005E7B2D">
      <w:pPr>
        <w:jc w:val="center"/>
        <w:rPr>
          <w:sz w:val="24"/>
          <w:szCs w:val="24"/>
          <w:lang w:eastAsia="zh-CN"/>
        </w:rPr>
      </w:pPr>
    </w:p>
    <w:p w14:paraId="7F194A8F" w14:textId="084E5ACC" w:rsidR="002637B1" w:rsidRDefault="002637B1" w:rsidP="005E7B2D">
      <w:pPr>
        <w:jc w:val="center"/>
        <w:rPr>
          <w:sz w:val="24"/>
          <w:szCs w:val="24"/>
          <w:lang w:eastAsia="zh-CN"/>
        </w:rPr>
      </w:pPr>
    </w:p>
    <w:p w14:paraId="40FDE78D" w14:textId="67A8E2D6" w:rsidR="002637B1" w:rsidRDefault="002637B1" w:rsidP="005E7B2D">
      <w:pPr>
        <w:jc w:val="center"/>
        <w:rPr>
          <w:sz w:val="24"/>
          <w:szCs w:val="24"/>
          <w:lang w:eastAsia="zh-CN"/>
        </w:rPr>
      </w:pPr>
    </w:p>
    <w:p w14:paraId="55132B0B" w14:textId="5B673623" w:rsidR="002637B1" w:rsidRDefault="002637B1" w:rsidP="005E7B2D">
      <w:pPr>
        <w:jc w:val="center"/>
        <w:rPr>
          <w:sz w:val="24"/>
          <w:szCs w:val="24"/>
          <w:lang w:eastAsia="zh-CN"/>
        </w:rPr>
      </w:pPr>
    </w:p>
    <w:p w14:paraId="3E685517" w14:textId="0957C338"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Criteria for article evaluation</w:t>
      </w:r>
    </w:p>
    <w:p w14:paraId="439535BD"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Editor and reviewers' comments serve as valuable guidance for authors, aiding in improving the overall quality, utility, and readability of the article. By focusing on highlighted issues raised in the review, authors can effectively address areas needing improvement. Constructive feedback from reviewers is essential for enhancing the article's quality, utility, and readability, and reviewers are encouraged to suggest improvements and potential additional reviewers. Some of the most important criteria for evaluating the acceptance of an article are summarized below:</w:t>
      </w:r>
    </w:p>
    <w:p w14:paraId="4E3B5A18"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Scope: </w:t>
      </w:r>
    </w:p>
    <w:p w14:paraId="55FC1AAB" w14:textId="77777777" w:rsidR="002637B1" w:rsidRPr="002637B1" w:rsidRDefault="002637B1" w:rsidP="002637B1">
      <w:pPr>
        <w:widowControl/>
        <w:numPr>
          <w:ilvl w:val="0"/>
          <w:numId w:val="20"/>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is within the journal's scope (topics)</w:t>
      </w:r>
    </w:p>
    <w:p w14:paraId="4397E4B1" w14:textId="77777777" w:rsidR="002637B1" w:rsidRPr="002637B1" w:rsidRDefault="002637B1" w:rsidP="002637B1">
      <w:pPr>
        <w:widowControl/>
        <w:numPr>
          <w:ilvl w:val="0"/>
          <w:numId w:val="20"/>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type is within the journal's scope (research, review, case study).</w:t>
      </w:r>
    </w:p>
    <w:p w14:paraId="352D3A96" w14:textId="77777777" w:rsidR="002637B1" w:rsidRPr="002637B1" w:rsidRDefault="002637B1" w:rsidP="002637B1">
      <w:pPr>
        <w:widowControl/>
        <w:numPr>
          <w:ilvl w:val="0"/>
          <w:numId w:val="20"/>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Adherence to quality and publication ethics standards.</w:t>
      </w:r>
    </w:p>
    <w:p w14:paraId="232D4FA1" w14:textId="77777777" w:rsidR="002637B1" w:rsidRPr="002637B1" w:rsidRDefault="002637B1" w:rsidP="002637B1">
      <w:pPr>
        <w:widowControl/>
        <w:numPr>
          <w:ilvl w:val="0"/>
          <w:numId w:val="20"/>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Does the title of the article accurately reflect the major focus of this article?</w:t>
      </w:r>
    </w:p>
    <w:p w14:paraId="1C54A3BD" w14:textId="77777777" w:rsidR="002637B1" w:rsidRPr="002637B1" w:rsidRDefault="002637B1" w:rsidP="002637B1">
      <w:pPr>
        <w:widowControl/>
        <w:numPr>
          <w:ilvl w:val="0"/>
          <w:numId w:val="20"/>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Articles failing to meet expected standards are subject to desk rejection.</w:t>
      </w:r>
    </w:p>
    <w:p w14:paraId="761A51BD"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Article structure: </w:t>
      </w:r>
    </w:p>
    <w:p w14:paraId="6ABEB5D2" w14:textId="77777777" w:rsidR="002637B1" w:rsidRPr="002637B1" w:rsidRDefault="002637B1" w:rsidP="002637B1">
      <w:pPr>
        <w:widowControl/>
        <w:numPr>
          <w:ilvl w:val="0"/>
          <w:numId w:val="21"/>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Is the article clear, concise, and well organized?</w:t>
      </w:r>
    </w:p>
    <w:p w14:paraId="3152245D" w14:textId="77777777" w:rsidR="002637B1" w:rsidRPr="002637B1" w:rsidRDefault="002637B1" w:rsidP="002637B1">
      <w:pPr>
        <w:widowControl/>
        <w:numPr>
          <w:ilvl w:val="0"/>
          <w:numId w:val="21"/>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includes Abstract, Introduction, Main Text, Conclusion, and References.</w:t>
      </w:r>
    </w:p>
    <w:p w14:paraId="3749CCEB"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Originality (novelty) and value to readers:</w:t>
      </w:r>
    </w:p>
    <w:p w14:paraId="254711A3" w14:textId="77777777" w:rsidR="002637B1" w:rsidRPr="002637B1" w:rsidRDefault="002637B1" w:rsidP="002637B1">
      <w:pPr>
        <w:widowControl/>
        <w:numPr>
          <w:ilvl w:val="0"/>
          <w:numId w:val="22"/>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has scientific contributions that face the challenging research topics.</w:t>
      </w:r>
    </w:p>
    <w:p w14:paraId="327C71E2" w14:textId="77777777" w:rsidR="002637B1" w:rsidRPr="002637B1" w:rsidRDefault="002637B1" w:rsidP="002637B1">
      <w:pPr>
        <w:widowControl/>
        <w:numPr>
          <w:ilvl w:val="0"/>
          <w:numId w:val="22"/>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demonstrates scientific rigor and accuracy while presenting novel findings or insights.</w:t>
      </w:r>
    </w:p>
    <w:p w14:paraId="6B29B282" w14:textId="77777777" w:rsidR="002637B1" w:rsidRPr="002637B1" w:rsidRDefault="002637B1" w:rsidP="002637B1">
      <w:pPr>
        <w:widowControl/>
        <w:numPr>
          <w:ilvl w:val="0"/>
          <w:numId w:val="22"/>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Presence of significant additional material compared to existing literature.</w:t>
      </w:r>
    </w:p>
    <w:p w14:paraId="39B2030A" w14:textId="77777777" w:rsidR="002637B1" w:rsidRPr="002637B1" w:rsidRDefault="002637B1" w:rsidP="002637B1">
      <w:pPr>
        <w:widowControl/>
        <w:numPr>
          <w:ilvl w:val="0"/>
          <w:numId w:val="22"/>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Demonstration of value and contribution to the scientific or professional area/discipline and potential implications beyond the field.</w:t>
      </w:r>
    </w:p>
    <w:p w14:paraId="7D2B59FD" w14:textId="77777777" w:rsidR="002637B1" w:rsidRPr="002637B1" w:rsidRDefault="002637B1" w:rsidP="002637B1">
      <w:pPr>
        <w:widowControl/>
        <w:numPr>
          <w:ilvl w:val="0"/>
          <w:numId w:val="22"/>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Plagiarism is unacceptable and should be highlighted.</w:t>
      </w:r>
    </w:p>
    <w:p w14:paraId="03284A6E"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Referencing: </w:t>
      </w:r>
    </w:p>
    <w:p w14:paraId="3BBC19D4" w14:textId="77777777" w:rsidR="002637B1" w:rsidRPr="002637B1" w:rsidRDefault="002637B1" w:rsidP="002637B1">
      <w:pPr>
        <w:widowControl/>
        <w:numPr>
          <w:ilvl w:val="0"/>
          <w:numId w:val="23"/>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Inclusion of sufficient and recent literature.</w:t>
      </w:r>
    </w:p>
    <w:p w14:paraId="3A37B8E1" w14:textId="77777777" w:rsidR="002637B1" w:rsidRPr="002637B1" w:rsidRDefault="002637B1" w:rsidP="002637B1">
      <w:pPr>
        <w:widowControl/>
        <w:numPr>
          <w:ilvl w:val="0"/>
          <w:numId w:val="23"/>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references are listed in the bibliography and vice versa. The references are in the correct order.</w:t>
      </w:r>
    </w:p>
    <w:p w14:paraId="06BC5893" w14:textId="77777777" w:rsidR="002637B1" w:rsidRPr="002637B1" w:rsidRDefault="002637B1" w:rsidP="002637B1">
      <w:pPr>
        <w:widowControl/>
        <w:numPr>
          <w:ilvl w:val="0"/>
          <w:numId w:val="23"/>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Detail and completeness of the literature survey.</w:t>
      </w:r>
    </w:p>
    <w:p w14:paraId="029EA1CC" w14:textId="77777777" w:rsidR="002637B1" w:rsidRPr="002637B1" w:rsidRDefault="002637B1" w:rsidP="002637B1">
      <w:pPr>
        <w:widowControl/>
        <w:numPr>
          <w:ilvl w:val="0"/>
          <w:numId w:val="23"/>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Accuracy and completeness of references in both article and bibliography.</w:t>
      </w:r>
    </w:p>
    <w:p w14:paraId="1AB1D0E6" w14:textId="06E8E156" w:rsidR="002637B1" w:rsidRDefault="002637B1" w:rsidP="002637B1">
      <w:pPr>
        <w:widowControl/>
        <w:numPr>
          <w:ilvl w:val="0"/>
          <w:numId w:val="23"/>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Consistency in referencing style according to author's guidelines.</w:t>
      </w:r>
    </w:p>
    <w:p w14:paraId="2F19573E"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p>
    <w:p w14:paraId="32A7CD77"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Abstract:</w:t>
      </w:r>
    </w:p>
    <w:p w14:paraId="6A822AC4" w14:textId="77777777" w:rsidR="002637B1" w:rsidRPr="002637B1" w:rsidRDefault="002637B1" w:rsidP="002637B1">
      <w:pPr>
        <w:widowControl/>
        <w:numPr>
          <w:ilvl w:val="0"/>
          <w:numId w:val="24"/>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Is it well-structured and well-written (citation-free text that summarizes the objectives, the methodology, the main findings, and the results of the study)?</w:t>
      </w:r>
    </w:p>
    <w:p w14:paraId="1EAF878F" w14:textId="77777777" w:rsidR="002637B1" w:rsidRPr="002637B1" w:rsidRDefault="002637B1" w:rsidP="002637B1">
      <w:pPr>
        <w:widowControl/>
        <w:numPr>
          <w:ilvl w:val="0"/>
          <w:numId w:val="24"/>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Compliance with word count and formatting guidelines (150-250 words in a single paragraph).</w:t>
      </w:r>
    </w:p>
    <w:p w14:paraId="4EF03112" w14:textId="77777777" w:rsidR="002637B1" w:rsidRPr="002637B1" w:rsidRDefault="002637B1" w:rsidP="002637B1">
      <w:pPr>
        <w:widowControl/>
        <w:numPr>
          <w:ilvl w:val="0"/>
          <w:numId w:val="24"/>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keywords accurately reflect the content of the article, and there are sufficient and relevant keywords included.</w:t>
      </w:r>
    </w:p>
    <w:p w14:paraId="6F975B40"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Introduction</w:t>
      </w:r>
      <w:r w:rsidRPr="002637B1">
        <w:rPr>
          <w:rFonts w:ascii="Noto Sans" w:eastAsia="Times New Roman" w:hAnsi="Noto Sans" w:cs="Noto Sans"/>
          <w:kern w:val="0"/>
          <w:sz w:val="20"/>
          <w:szCs w:val="20"/>
          <w:lang w:val="bs-Latn-BA" w:eastAsia="bs-Latn-BA"/>
        </w:rPr>
        <w:t>:</w:t>
      </w:r>
    </w:p>
    <w:p w14:paraId="1C948CAE" w14:textId="77777777" w:rsidR="002637B1" w:rsidRPr="002637B1" w:rsidRDefault="002637B1" w:rsidP="002637B1">
      <w:pPr>
        <w:widowControl/>
        <w:numPr>
          <w:ilvl w:val="0"/>
          <w:numId w:val="25"/>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Clarity, structure, and adequacy of background information.</w:t>
      </w:r>
    </w:p>
    <w:p w14:paraId="09E5AE61" w14:textId="77777777" w:rsidR="002637B1" w:rsidRPr="002637B1" w:rsidRDefault="002637B1" w:rsidP="002637B1">
      <w:pPr>
        <w:widowControl/>
        <w:numPr>
          <w:ilvl w:val="0"/>
          <w:numId w:val="25"/>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Clear articulation of objectives and problem statement.</w:t>
      </w:r>
    </w:p>
    <w:p w14:paraId="4B5F776F" w14:textId="77777777" w:rsidR="002637B1" w:rsidRPr="002637B1" w:rsidRDefault="002637B1" w:rsidP="002637B1">
      <w:pPr>
        <w:widowControl/>
        <w:numPr>
          <w:ilvl w:val="0"/>
          <w:numId w:val="25"/>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Explanation of the study's significance and contributions.</w:t>
      </w:r>
    </w:p>
    <w:p w14:paraId="2875C002" w14:textId="77777777" w:rsidR="002637B1" w:rsidRPr="002637B1" w:rsidRDefault="002637B1" w:rsidP="002637B1">
      <w:pPr>
        <w:widowControl/>
        <w:numPr>
          <w:ilvl w:val="0"/>
          <w:numId w:val="25"/>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Review of relevant literature and clear statement of the article's aim.</w:t>
      </w:r>
    </w:p>
    <w:p w14:paraId="4853C8AB"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Content clarity: </w:t>
      </w:r>
    </w:p>
    <w:p w14:paraId="51462DF3" w14:textId="77777777" w:rsidR="002637B1" w:rsidRPr="002637B1" w:rsidRDefault="002637B1" w:rsidP="002637B1">
      <w:pPr>
        <w:widowControl/>
        <w:numPr>
          <w:ilvl w:val="0"/>
          <w:numId w:val="26"/>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Is the discussion part of the article well-structured and well-written?</w:t>
      </w:r>
    </w:p>
    <w:p w14:paraId="0C5D975A" w14:textId="77777777" w:rsidR="002637B1" w:rsidRPr="002637B1" w:rsidRDefault="002637B1" w:rsidP="002637B1">
      <w:pPr>
        <w:widowControl/>
        <w:numPr>
          <w:ilvl w:val="0"/>
          <w:numId w:val="26"/>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Organization, clarity, and conciseness of ideas.</w:t>
      </w:r>
    </w:p>
    <w:p w14:paraId="7D840386" w14:textId="77777777" w:rsidR="002637B1" w:rsidRPr="002637B1" w:rsidRDefault="002637B1" w:rsidP="002637B1">
      <w:pPr>
        <w:widowControl/>
        <w:numPr>
          <w:ilvl w:val="0"/>
          <w:numId w:val="26"/>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Understandability of concepts presented.</w:t>
      </w:r>
    </w:p>
    <w:p w14:paraId="4C8835D9"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Conclusions and Results:</w:t>
      </w:r>
    </w:p>
    <w:p w14:paraId="20869D93" w14:textId="77777777" w:rsidR="002637B1" w:rsidRPr="002637B1" w:rsidRDefault="002637B1" w:rsidP="002637B1">
      <w:pPr>
        <w:widowControl/>
        <w:numPr>
          <w:ilvl w:val="0"/>
          <w:numId w:val="27"/>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Clarity and structure of conclusions.</w:t>
      </w:r>
    </w:p>
    <w:p w14:paraId="6757DEC6" w14:textId="77777777" w:rsidR="002637B1" w:rsidRPr="002637B1" w:rsidRDefault="002637B1" w:rsidP="002637B1">
      <w:pPr>
        <w:widowControl/>
        <w:numPr>
          <w:ilvl w:val="0"/>
          <w:numId w:val="27"/>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Justification and compelling nature of conclusions.</w:t>
      </w:r>
    </w:p>
    <w:p w14:paraId="310A51FC" w14:textId="77777777" w:rsidR="002637B1" w:rsidRPr="002637B1" w:rsidRDefault="002637B1" w:rsidP="002637B1">
      <w:pPr>
        <w:widowControl/>
        <w:numPr>
          <w:ilvl w:val="0"/>
          <w:numId w:val="27"/>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Presentation of important outcomes and recommendations for further research.</w:t>
      </w:r>
    </w:p>
    <w:p w14:paraId="73F7F447" w14:textId="77777777" w:rsidR="002637B1" w:rsidRPr="002637B1" w:rsidRDefault="002637B1" w:rsidP="002637B1">
      <w:pPr>
        <w:widowControl/>
        <w:numPr>
          <w:ilvl w:val="0"/>
          <w:numId w:val="27"/>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Are there specific recommendations for further research?</w:t>
      </w:r>
    </w:p>
    <w:p w14:paraId="0A634FCB" w14:textId="77777777" w:rsidR="002637B1" w:rsidRPr="002637B1" w:rsidRDefault="002637B1" w:rsidP="002637B1">
      <w:pPr>
        <w:widowControl/>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b/>
          <w:bCs/>
          <w:kern w:val="0"/>
          <w:sz w:val="20"/>
          <w:szCs w:val="20"/>
          <w:lang w:val="bs-Latn-BA" w:eastAsia="bs-Latn-BA"/>
        </w:rPr>
        <w:t>Additional technical criteria:</w:t>
      </w:r>
    </w:p>
    <w:p w14:paraId="1EF8C5F0"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Figures and tables are numbered and contain descriptive titles.</w:t>
      </w:r>
    </w:p>
    <w:p w14:paraId="48CE3B97"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All figures and tables are referenced and explained in the text.</w:t>
      </w:r>
    </w:p>
    <w:p w14:paraId="2AD0DA90"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figures and tables are clear and of good quality.</w:t>
      </w:r>
    </w:p>
    <w:p w14:paraId="295D7D76"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Mathematical expressions are numbered consecutively and explained in the text.</w:t>
      </w:r>
    </w:p>
    <w:p w14:paraId="02A2E5B9"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Abbreviations and acronymsare defined the first time they are used.</w:t>
      </w:r>
    </w:p>
    <w:p w14:paraId="3E53931E"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is composed in clear, coherent English, devoid of any notable errors concerning spelling, grammar, syntax, punctuation, or formatting.</w:t>
      </w:r>
    </w:p>
    <w:p w14:paraId="273FC67C" w14:textId="77777777" w:rsidR="002637B1" w:rsidRPr="002637B1" w:rsidRDefault="002637B1" w:rsidP="002637B1">
      <w:pPr>
        <w:widowControl/>
        <w:numPr>
          <w:ilvl w:val="0"/>
          <w:numId w:val="28"/>
        </w:numPr>
        <w:shd w:val="clear" w:color="auto" w:fill="FFFFFF"/>
        <w:spacing w:before="100" w:beforeAutospacing="1" w:after="100" w:afterAutospacing="1"/>
        <w:jc w:val="left"/>
        <w:rPr>
          <w:rFonts w:ascii="Noto Sans" w:eastAsia="Times New Roman" w:hAnsi="Noto Sans" w:cs="Noto Sans"/>
          <w:kern w:val="0"/>
          <w:sz w:val="20"/>
          <w:szCs w:val="20"/>
          <w:lang w:val="bs-Latn-BA" w:eastAsia="bs-Latn-BA"/>
        </w:rPr>
      </w:pPr>
      <w:r w:rsidRPr="002637B1">
        <w:rPr>
          <w:rFonts w:ascii="Noto Sans" w:eastAsia="Times New Roman" w:hAnsi="Noto Sans" w:cs="Noto Sans"/>
          <w:kern w:val="0"/>
          <w:sz w:val="20"/>
          <w:szCs w:val="20"/>
          <w:lang w:val="bs-Latn-BA" w:eastAsia="bs-Latn-BA"/>
        </w:rPr>
        <w:t>The article is written according to the Author's guidelines and the required template?</w:t>
      </w:r>
    </w:p>
    <w:sectPr w:rsidR="002637B1" w:rsidRPr="002637B1" w:rsidSect="00FF7AF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ED6"/>
    <w:multiLevelType w:val="hybridMultilevel"/>
    <w:tmpl w:val="D3C249F8"/>
    <w:lvl w:ilvl="0" w:tplc="70A009A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0D4BED"/>
    <w:multiLevelType w:val="multilevel"/>
    <w:tmpl w:val="17D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1B01"/>
    <w:multiLevelType w:val="multilevel"/>
    <w:tmpl w:val="753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D2173"/>
    <w:multiLevelType w:val="multilevel"/>
    <w:tmpl w:val="D50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F589F"/>
    <w:multiLevelType w:val="hybridMultilevel"/>
    <w:tmpl w:val="15362290"/>
    <w:lvl w:ilvl="0" w:tplc="56601C2A">
      <w:start w:val="1"/>
      <w:numFmt w:val="bullet"/>
      <w:lvlText w:val=""/>
      <w:lvlJc w:val="left"/>
      <w:pPr>
        <w:ind w:left="420" w:hanging="420"/>
      </w:pPr>
      <w:rPr>
        <w:rFonts w:ascii="Wingdings" w:hAnsi="Wingdings" w:hint="default"/>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32E044E"/>
    <w:multiLevelType w:val="hybridMultilevel"/>
    <w:tmpl w:val="985EFDCC"/>
    <w:lvl w:ilvl="0" w:tplc="70A009A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9E243E"/>
    <w:multiLevelType w:val="multilevel"/>
    <w:tmpl w:val="23B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60B70"/>
    <w:multiLevelType w:val="hybridMultilevel"/>
    <w:tmpl w:val="C9F66964"/>
    <w:lvl w:ilvl="0" w:tplc="56601C2A">
      <w:start w:val="1"/>
      <w:numFmt w:val="bullet"/>
      <w:lvlText w:val=""/>
      <w:lvlJc w:val="left"/>
      <w:pPr>
        <w:ind w:left="420" w:hanging="420"/>
      </w:pPr>
      <w:rPr>
        <w:rFonts w:ascii="Wingdings" w:hAnsi="Wingdings" w:hint="default"/>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32878D4"/>
    <w:multiLevelType w:val="hybridMultilevel"/>
    <w:tmpl w:val="5C3E1CA8"/>
    <w:lvl w:ilvl="0" w:tplc="70A009A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4601E41"/>
    <w:multiLevelType w:val="multilevel"/>
    <w:tmpl w:val="C76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92DEA"/>
    <w:multiLevelType w:val="hybridMultilevel"/>
    <w:tmpl w:val="651C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D6438"/>
    <w:multiLevelType w:val="multilevel"/>
    <w:tmpl w:val="23A0F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D7EE4"/>
    <w:multiLevelType w:val="hybridMultilevel"/>
    <w:tmpl w:val="C29C537A"/>
    <w:lvl w:ilvl="0" w:tplc="6806213E">
      <w:start w:val="1"/>
      <w:numFmt w:val="upperLetter"/>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15:restartNumberingAfterBreak="0">
    <w:nsid w:val="2DD575E4"/>
    <w:multiLevelType w:val="multilevel"/>
    <w:tmpl w:val="F12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B575A"/>
    <w:multiLevelType w:val="hybridMultilevel"/>
    <w:tmpl w:val="A83C88A6"/>
    <w:lvl w:ilvl="0" w:tplc="DB420CE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2AE3D65"/>
    <w:multiLevelType w:val="multilevel"/>
    <w:tmpl w:val="15A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2124C"/>
    <w:multiLevelType w:val="multilevel"/>
    <w:tmpl w:val="35C2C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F3ACD"/>
    <w:multiLevelType w:val="multilevel"/>
    <w:tmpl w:val="18E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27740"/>
    <w:multiLevelType w:val="hybridMultilevel"/>
    <w:tmpl w:val="B9EE94DC"/>
    <w:lvl w:ilvl="0" w:tplc="70A009A8">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 w15:restartNumberingAfterBreak="0">
    <w:nsid w:val="4DE75CAB"/>
    <w:multiLevelType w:val="hybridMultilevel"/>
    <w:tmpl w:val="CCD2106C"/>
    <w:lvl w:ilvl="0" w:tplc="DB420CE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5AD616F0"/>
    <w:multiLevelType w:val="hybridMultilevel"/>
    <w:tmpl w:val="6D7E0912"/>
    <w:lvl w:ilvl="0" w:tplc="2520ACA4">
      <w:start w:val="1"/>
      <w:numFmt w:val="bullet"/>
      <w:lvlText w:val="-"/>
      <w:lvlJc w:val="left"/>
      <w:pPr>
        <w:ind w:left="720" w:hanging="360"/>
      </w:pPr>
      <w:rPr>
        <w:rFonts w:ascii="Calibri" w:hAnsi="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61D608FF"/>
    <w:multiLevelType w:val="hybridMultilevel"/>
    <w:tmpl w:val="8A0C95C8"/>
    <w:lvl w:ilvl="0" w:tplc="DB420CE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358776C"/>
    <w:multiLevelType w:val="hybridMultilevel"/>
    <w:tmpl w:val="70FE3AB6"/>
    <w:lvl w:ilvl="0" w:tplc="DB420CE0">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3" w15:restartNumberingAfterBreak="0">
    <w:nsid w:val="6E0C157C"/>
    <w:multiLevelType w:val="hybridMultilevel"/>
    <w:tmpl w:val="B686D1B4"/>
    <w:lvl w:ilvl="0" w:tplc="6806213E">
      <w:start w:val="1"/>
      <w:numFmt w:val="upperLetter"/>
      <w:lvlText w:val="%1)"/>
      <w:lvlJc w:val="left"/>
      <w:pPr>
        <w:ind w:left="720" w:hanging="360"/>
      </w:pPr>
      <w:rPr>
        <w:rFonts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87902D3"/>
    <w:multiLevelType w:val="multilevel"/>
    <w:tmpl w:val="EEB8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01D12"/>
    <w:multiLevelType w:val="hybridMultilevel"/>
    <w:tmpl w:val="FC5283B0"/>
    <w:lvl w:ilvl="0" w:tplc="36D84ADA">
      <w:start w:val="1"/>
      <w:numFmt w:val="upperLetter"/>
      <w:lvlText w:val="%1)"/>
      <w:lvlJc w:val="left"/>
      <w:pPr>
        <w:ind w:left="360" w:hanging="360"/>
      </w:pPr>
      <w:rPr>
        <w:rFonts w:eastAsia="SimSun" w:cs="Times New Roman"/>
        <w:color w:val="auto"/>
        <w:sz w:val="2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6" w15:restartNumberingAfterBreak="0">
    <w:nsid w:val="7FF52CC2"/>
    <w:multiLevelType w:val="hybridMultilevel"/>
    <w:tmpl w:val="8E5A7F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2"/>
  </w:num>
  <w:num w:numId="6">
    <w:abstractNumId w:val="23"/>
  </w:num>
  <w:num w:numId="7">
    <w:abstractNumId w:val="16"/>
  </w:num>
  <w:num w:numId="8">
    <w:abstractNumId w:val="21"/>
  </w:num>
  <w:num w:numId="9">
    <w:abstractNumId w:val="11"/>
  </w:num>
  <w:num w:numId="10">
    <w:abstractNumId w:val="14"/>
  </w:num>
  <w:num w:numId="11">
    <w:abstractNumId w:val="26"/>
  </w:num>
  <w:num w:numId="12">
    <w:abstractNumId w:val="19"/>
  </w:num>
  <w:num w:numId="13">
    <w:abstractNumId w:val="10"/>
  </w:num>
  <w:num w:numId="14">
    <w:abstractNumId w:val="22"/>
  </w:num>
  <w:num w:numId="15">
    <w:abstractNumId w:val="20"/>
  </w:num>
  <w:num w:numId="16">
    <w:abstractNumId w:val="0"/>
  </w:num>
  <w:num w:numId="17">
    <w:abstractNumId w:val="5"/>
  </w:num>
  <w:num w:numId="18">
    <w:abstractNumId w:val="8"/>
  </w:num>
  <w:num w:numId="19">
    <w:abstractNumId w:val="18"/>
  </w:num>
  <w:num w:numId="20">
    <w:abstractNumId w:val="9"/>
  </w:num>
  <w:num w:numId="21">
    <w:abstractNumId w:val="15"/>
  </w:num>
  <w:num w:numId="22">
    <w:abstractNumId w:val="3"/>
  </w:num>
  <w:num w:numId="23">
    <w:abstractNumId w:val="17"/>
  </w:num>
  <w:num w:numId="24">
    <w:abstractNumId w:val="6"/>
  </w:num>
  <w:num w:numId="25">
    <w:abstractNumId w:val="2"/>
  </w:num>
  <w:num w:numId="26">
    <w:abstractNumId w:val="24"/>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CD"/>
    <w:rsid w:val="000062EE"/>
    <w:rsid w:val="0003166C"/>
    <w:rsid w:val="00036DBF"/>
    <w:rsid w:val="00065139"/>
    <w:rsid w:val="000C612C"/>
    <w:rsid w:val="000D21FB"/>
    <w:rsid w:val="000D2F59"/>
    <w:rsid w:val="001345EC"/>
    <w:rsid w:val="00162862"/>
    <w:rsid w:val="00172FB9"/>
    <w:rsid w:val="001853E8"/>
    <w:rsid w:val="001C601F"/>
    <w:rsid w:val="002637B1"/>
    <w:rsid w:val="002654A0"/>
    <w:rsid w:val="0033719B"/>
    <w:rsid w:val="003431C2"/>
    <w:rsid w:val="0037362C"/>
    <w:rsid w:val="00390DBC"/>
    <w:rsid w:val="003A0681"/>
    <w:rsid w:val="003D1B62"/>
    <w:rsid w:val="00436796"/>
    <w:rsid w:val="00490FE5"/>
    <w:rsid w:val="004A5D93"/>
    <w:rsid w:val="004F4385"/>
    <w:rsid w:val="005146E4"/>
    <w:rsid w:val="00532D39"/>
    <w:rsid w:val="0054219E"/>
    <w:rsid w:val="005A6BA0"/>
    <w:rsid w:val="005B4DF5"/>
    <w:rsid w:val="005D3DE0"/>
    <w:rsid w:val="005E7B2D"/>
    <w:rsid w:val="00604AEE"/>
    <w:rsid w:val="0062183F"/>
    <w:rsid w:val="0069302E"/>
    <w:rsid w:val="00702AE3"/>
    <w:rsid w:val="007606F3"/>
    <w:rsid w:val="007630EA"/>
    <w:rsid w:val="00775F68"/>
    <w:rsid w:val="00794085"/>
    <w:rsid w:val="007D6F65"/>
    <w:rsid w:val="007E17DA"/>
    <w:rsid w:val="007E17FF"/>
    <w:rsid w:val="008712D4"/>
    <w:rsid w:val="0089661D"/>
    <w:rsid w:val="008A7294"/>
    <w:rsid w:val="008B245C"/>
    <w:rsid w:val="008F7349"/>
    <w:rsid w:val="00906C4E"/>
    <w:rsid w:val="009152A5"/>
    <w:rsid w:val="00953A94"/>
    <w:rsid w:val="00977E29"/>
    <w:rsid w:val="009A34F2"/>
    <w:rsid w:val="009F4E02"/>
    <w:rsid w:val="009F7894"/>
    <w:rsid w:val="00A027E4"/>
    <w:rsid w:val="00A11081"/>
    <w:rsid w:val="00A27D00"/>
    <w:rsid w:val="00A30677"/>
    <w:rsid w:val="00A363B9"/>
    <w:rsid w:val="00A5236F"/>
    <w:rsid w:val="00A61A4A"/>
    <w:rsid w:val="00A63099"/>
    <w:rsid w:val="00AA16D7"/>
    <w:rsid w:val="00AD6EDB"/>
    <w:rsid w:val="00AF0766"/>
    <w:rsid w:val="00B17C26"/>
    <w:rsid w:val="00B2487C"/>
    <w:rsid w:val="00B662D8"/>
    <w:rsid w:val="00B71AEB"/>
    <w:rsid w:val="00B91890"/>
    <w:rsid w:val="00BB3745"/>
    <w:rsid w:val="00BC7527"/>
    <w:rsid w:val="00BF6BF2"/>
    <w:rsid w:val="00C13DB3"/>
    <w:rsid w:val="00CA7415"/>
    <w:rsid w:val="00CF544B"/>
    <w:rsid w:val="00D20613"/>
    <w:rsid w:val="00D23BF6"/>
    <w:rsid w:val="00D67BCD"/>
    <w:rsid w:val="00D82856"/>
    <w:rsid w:val="00D97FC0"/>
    <w:rsid w:val="00DC498B"/>
    <w:rsid w:val="00E00ED6"/>
    <w:rsid w:val="00E13FFF"/>
    <w:rsid w:val="00E47400"/>
    <w:rsid w:val="00E95CA0"/>
    <w:rsid w:val="00EA7EFE"/>
    <w:rsid w:val="00EC5D5D"/>
    <w:rsid w:val="00EF61AE"/>
    <w:rsid w:val="00F52321"/>
    <w:rsid w:val="00FA533F"/>
    <w:rsid w:val="00FB06DF"/>
    <w:rsid w:val="00FC5C20"/>
    <w:rsid w:val="00FC6DE5"/>
    <w:rsid w:val="00FF24ED"/>
    <w:rsid w:val="00FF7AF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A527"/>
  <w15:chartTrackingRefBased/>
  <w15:docId w15:val="{FAFBCECA-D817-42C6-9C9D-BEB6EEAE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A0"/>
    <w:pPr>
      <w:widowControl w:val="0"/>
      <w:spacing w:after="0" w:line="240" w:lineRule="auto"/>
      <w:jc w:val="both"/>
    </w:pPr>
    <w:rPr>
      <w:rFonts w:ascii="Times New Roman" w:hAnsi="Times New Roman" w:cs="Times New Roman"/>
      <w:kern w:val="2"/>
      <w:lang w:val="en-US" w:eastAsia="zh-TW"/>
    </w:rPr>
  </w:style>
  <w:style w:type="paragraph" w:styleId="Heading1">
    <w:name w:val="heading 1"/>
    <w:basedOn w:val="Normal"/>
    <w:next w:val="Normal"/>
    <w:link w:val="Heading1Char"/>
    <w:uiPriority w:val="9"/>
    <w:qFormat/>
    <w:rsid w:val="003431C2"/>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link w:val="Heading2Char"/>
    <w:uiPriority w:val="9"/>
    <w:qFormat/>
    <w:rsid w:val="003431C2"/>
    <w:pPr>
      <w:widowControl/>
      <w:spacing w:before="100" w:beforeAutospacing="1" w:after="100" w:afterAutospacing="1"/>
      <w:outlineLvl w:val="1"/>
    </w:pPr>
    <w:rPr>
      <w:rFonts w:eastAsia="Times New Roman"/>
      <w:b/>
      <w:bCs/>
      <w:kern w:val="0"/>
      <w:sz w:val="36"/>
      <w:szCs w:val="36"/>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BF"/>
    <w:pPr>
      <w:ind w:firstLineChars="200" w:firstLine="420"/>
    </w:pPr>
  </w:style>
  <w:style w:type="character" w:styleId="Hyperlink">
    <w:name w:val="Hyperlink"/>
    <w:basedOn w:val="DefaultParagraphFont"/>
    <w:uiPriority w:val="99"/>
    <w:unhideWhenUsed/>
    <w:rsid w:val="00036DBF"/>
    <w:rPr>
      <w:color w:val="0000FF"/>
      <w:u w:val="single"/>
    </w:rPr>
  </w:style>
  <w:style w:type="table" w:styleId="TableGrid">
    <w:name w:val="Table Grid"/>
    <w:basedOn w:val="TableNormal"/>
    <w:uiPriority w:val="39"/>
    <w:rsid w:val="00B9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62EE"/>
    <w:rPr>
      <w:color w:val="808080"/>
    </w:rPr>
  </w:style>
  <w:style w:type="character" w:customStyle="1" w:styleId="Heading2Char">
    <w:name w:val="Heading 2 Char"/>
    <w:basedOn w:val="DefaultParagraphFont"/>
    <w:link w:val="Heading2"/>
    <w:uiPriority w:val="9"/>
    <w:rsid w:val="003431C2"/>
    <w:rPr>
      <w:rFonts w:ascii="Times New Roman" w:eastAsia="Times New Roman" w:hAnsi="Times New Roman" w:cs="Times New Roman"/>
      <w:b/>
      <w:bCs/>
      <w:sz w:val="36"/>
      <w:szCs w:val="36"/>
      <w:lang w:eastAsia="bs-Latn-BA"/>
    </w:rPr>
  </w:style>
  <w:style w:type="paragraph" w:customStyle="1" w:styleId="vertical-menuitem">
    <w:name w:val="vertical-menu__item"/>
    <w:basedOn w:val="Normal"/>
    <w:rsid w:val="003431C2"/>
    <w:pPr>
      <w:widowControl/>
      <w:spacing w:before="100" w:beforeAutospacing="1" w:after="100" w:afterAutospacing="1"/>
    </w:pPr>
    <w:rPr>
      <w:rFonts w:eastAsia="Times New Roman"/>
      <w:kern w:val="0"/>
      <w:szCs w:val="24"/>
      <w:lang w:val="bs-Latn-BA" w:eastAsia="bs-Latn-BA"/>
    </w:rPr>
  </w:style>
  <w:style w:type="paragraph" w:styleId="NormalWeb">
    <w:name w:val="Normal (Web)"/>
    <w:basedOn w:val="Normal"/>
    <w:uiPriority w:val="99"/>
    <w:semiHidden/>
    <w:unhideWhenUsed/>
    <w:rsid w:val="003431C2"/>
    <w:pPr>
      <w:widowControl/>
      <w:spacing w:before="100" w:beforeAutospacing="1" w:after="100" w:afterAutospacing="1"/>
    </w:pPr>
    <w:rPr>
      <w:rFonts w:eastAsia="Times New Roman"/>
      <w:kern w:val="0"/>
      <w:szCs w:val="24"/>
      <w:lang w:val="bs-Latn-BA" w:eastAsia="bs-Latn-BA"/>
    </w:rPr>
  </w:style>
  <w:style w:type="character" w:styleId="Emphasis">
    <w:name w:val="Emphasis"/>
    <w:basedOn w:val="DefaultParagraphFont"/>
    <w:uiPriority w:val="20"/>
    <w:qFormat/>
    <w:rsid w:val="003431C2"/>
    <w:rPr>
      <w:i/>
      <w:iCs/>
    </w:rPr>
  </w:style>
  <w:style w:type="character" w:customStyle="1" w:styleId="Heading1Char">
    <w:name w:val="Heading 1 Char"/>
    <w:basedOn w:val="DefaultParagraphFont"/>
    <w:link w:val="Heading1"/>
    <w:uiPriority w:val="9"/>
    <w:rsid w:val="003431C2"/>
    <w:rPr>
      <w:rFonts w:asciiTheme="majorHAnsi" w:eastAsiaTheme="majorEastAsia" w:hAnsiTheme="majorHAnsi" w:cstheme="majorBidi"/>
      <w:b/>
      <w:color w:val="2F5496" w:themeColor="accent1" w:themeShade="BF"/>
      <w:kern w:val="2"/>
      <w:sz w:val="32"/>
      <w:szCs w:val="32"/>
      <w:lang w:val="en-US" w:eastAsia="zh-TW"/>
    </w:rPr>
  </w:style>
  <w:style w:type="character" w:styleId="Strong">
    <w:name w:val="Strong"/>
    <w:basedOn w:val="DefaultParagraphFont"/>
    <w:uiPriority w:val="22"/>
    <w:qFormat/>
    <w:rsid w:val="00390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17805">
      <w:bodyDiv w:val="1"/>
      <w:marLeft w:val="0"/>
      <w:marRight w:val="0"/>
      <w:marTop w:val="0"/>
      <w:marBottom w:val="0"/>
      <w:divBdr>
        <w:top w:val="none" w:sz="0" w:space="0" w:color="auto"/>
        <w:left w:val="none" w:sz="0" w:space="0" w:color="auto"/>
        <w:bottom w:val="none" w:sz="0" w:space="0" w:color="auto"/>
        <w:right w:val="none" w:sz="0" w:space="0" w:color="auto"/>
      </w:divBdr>
      <w:divsChild>
        <w:div w:id="2025596147">
          <w:marLeft w:val="0"/>
          <w:marRight w:val="-19200"/>
          <w:marTop w:val="0"/>
          <w:marBottom w:val="0"/>
          <w:divBdr>
            <w:top w:val="none" w:sz="0" w:space="0" w:color="auto"/>
            <w:left w:val="none" w:sz="0" w:space="0" w:color="auto"/>
            <w:bottom w:val="none" w:sz="0" w:space="0" w:color="auto"/>
            <w:right w:val="none" w:sz="0" w:space="0" w:color="auto"/>
          </w:divBdr>
          <w:divsChild>
            <w:div w:id="1843735348">
              <w:marLeft w:val="0"/>
              <w:marRight w:val="0"/>
              <w:marTop w:val="0"/>
              <w:marBottom w:val="0"/>
              <w:divBdr>
                <w:top w:val="none" w:sz="0" w:space="0" w:color="auto"/>
                <w:left w:val="none" w:sz="0" w:space="0" w:color="auto"/>
                <w:bottom w:val="none" w:sz="0" w:space="0" w:color="auto"/>
                <w:right w:val="none" w:sz="0" w:space="0" w:color="auto"/>
              </w:divBdr>
              <w:divsChild>
                <w:div w:id="8341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99844">
      <w:bodyDiv w:val="1"/>
      <w:marLeft w:val="0"/>
      <w:marRight w:val="0"/>
      <w:marTop w:val="0"/>
      <w:marBottom w:val="0"/>
      <w:divBdr>
        <w:top w:val="none" w:sz="0" w:space="0" w:color="auto"/>
        <w:left w:val="none" w:sz="0" w:space="0" w:color="auto"/>
        <w:bottom w:val="none" w:sz="0" w:space="0" w:color="auto"/>
        <w:right w:val="none" w:sz="0" w:space="0" w:color="auto"/>
      </w:divBdr>
    </w:div>
    <w:div w:id="1236630333">
      <w:bodyDiv w:val="1"/>
      <w:marLeft w:val="0"/>
      <w:marRight w:val="0"/>
      <w:marTop w:val="0"/>
      <w:marBottom w:val="0"/>
      <w:divBdr>
        <w:top w:val="none" w:sz="0" w:space="0" w:color="auto"/>
        <w:left w:val="none" w:sz="0" w:space="0" w:color="auto"/>
        <w:bottom w:val="none" w:sz="0" w:space="0" w:color="auto"/>
        <w:right w:val="none" w:sz="0" w:space="0" w:color="auto"/>
      </w:divBdr>
    </w:div>
    <w:div w:id="1335257597">
      <w:bodyDiv w:val="1"/>
      <w:marLeft w:val="0"/>
      <w:marRight w:val="0"/>
      <w:marTop w:val="0"/>
      <w:marBottom w:val="0"/>
      <w:divBdr>
        <w:top w:val="none" w:sz="0" w:space="0" w:color="auto"/>
        <w:left w:val="none" w:sz="0" w:space="0" w:color="auto"/>
        <w:bottom w:val="none" w:sz="0" w:space="0" w:color="auto"/>
        <w:right w:val="none" w:sz="0" w:space="0" w:color="auto"/>
      </w:divBdr>
    </w:div>
    <w:div w:id="1390835544">
      <w:bodyDiv w:val="1"/>
      <w:marLeft w:val="0"/>
      <w:marRight w:val="0"/>
      <w:marTop w:val="0"/>
      <w:marBottom w:val="0"/>
      <w:divBdr>
        <w:top w:val="none" w:sz="0" w:space="0" w:color="auto"/>
        <w:left w:val="none" w:sz="0" w:space="0" w:color="auto"/>
        <w:bottom w:val="none" w:sz="0" w:space="0" w:color="auto"/>
        <w:right w:val="none" w:sz="0" w:space="0" w:color="auto"/>
      </w:divBdr>
    </w:div>
    <w:div w:id="1805929132">
      <w:bodyDiv w:val="1"/>
      <w:marLeft w:val="0"/>
      <w:marRight w:val="0"/>
      <w:marTop w:val="0"/>
      <w:marBottom w:val="0"/>
      <w:divBdr>
        <w:top w:val="none" w:sz="0" w:space="0" w:color="auto"/>
        <w:left w:val="none" w:sz="0" w:space="0" w:color="auto"/>
        <w:bottom w:val="none" w:sz="0" w:space="0" w:color="auto"/>
        <w:right w:val="none" w:sz="0" w:space="0" w:color="auto"/>
      </w:divBdr>
    </w:div>
    <w:div w:id="20792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s:relevant" TargetMode="External"/><Relationship Id="rId3" Type="http://schemas.openxmlformats.org/officeDocument/2006/relationships/styles" Target="styles.xml"/><Relationship Id="rId7" Type="http://schemas.openxmlformats.org/officeDocument/2006/relationships/hyperlink" Target="app:ds:relev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tjourna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7E65D0E5B40ADB29239B48628B29F"/>
        <w:category>
          <w:name w:val="General"/>
          <w:gallery w:val="placeholder"/>
        </w:category>
        <w:types>
          <w:type w:val="bbPlcHdr"/>
        </w:types>
        <w:behaviors>
          <w:behavior w:val="content"/>
        </w:behaviors>
        <w:guid w:val="{425389E9-5E1E-4416-8DE3-A0C1437E2B79}"/>
      </w:docPartPr>
      <w:docPartBody>
        <w:p w:rsidR="00E111FC" w:rsidRDefault="00C815B0" w:rsidP="00C815B0">
          <w:pPr>
            <w:pStyle w:val="4B57E65D0E5B40ADB29239B48628B29F"/>
          </w:pPr>
          <w:r w:rsidRPr="00EB7E0C">
            <w:rPr>
              <w:rStyle w:val="PlaceholderText"/>
            </w:rPr>
            <w:t>Choose an item.</w:t>
          </w:r>
        </w:p>
      </w:docPartBody>
    </w:docPart>
    <w:docPart>
      <w:docPartPr>
        <w:name w:val="E07459FF28A7431181572B769E8A5814"/>
        <w:category>
          <w:name w:val="General"/>
          <w:gallery w:val="placeholder"/>
        </w:category>
        <w:types>
          <w:type w:val="bbPlcHdr"/>
        </w:types>
        <w:behaviors>
          <w:behavior w:val="content"/>
        </w:behaviors>
        <w:guid w:val="{B809FF97-DF79-496A-95EB-FD26560935AC}"/>
      </w:docPartPr>
      <w:docPartBody>
        <w:p w:rsidR="006B2909" w:rsidRDefault="005429B1" w:rsidP="005429B1">
          <w:pPr>
            <w:pStyle w:val="E07459FF28A7431181572B769E8A5814"/>
          </w:pPr>
          <w:r w:rsidRPr="00EB7E0C">
            <w:rPr>
              <w:rStyle w:val="PlaceholderText"/>
            </w:rPr>
            <w:t>Choose an item.</w:t>
          </w:r>
        </w:p>
      </w:docPartBody>
    </w:docPart>
    <w:docPart>
      <w:docPartPr>
        <w:name w:val="169CA8CE26AA4E5FA94804AD0067BAE5"/>
        <w:category>
          <w:name w:val="General"/>
          <w:gallery w:val="placeholder"/>
        </w:category>
        <w:types>
          <w:type w:val="bbPlcHdr"/>
        </w:types>
        <w:behaviors>
          <w:behavior w:val="content"/>
        </w:behaviors>
        <w:guid w:val="{17B6551B-32A7-40D3-B618-A79313CA3C0C}"/>
      </w:docPartPr>
      <w:docPartBody>
        <w:p w:rsidR="006B2909" w:rsidRDefault="005429B1" w:rsidP="005429B1">
          <w:pPr>
            <w:pStyle w:val="169CA8CE26AA4E5FA94804AD0067BAE5"/>
          </w:pPr>
          <w:r w:rsidRPr="008961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Noto Sans">
    <w:panose1 w:val="020B0502040504020204"/>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A5"/>
    <w:rsid w:val="000A75A5"/>
    <w:rsid w:val="000E7EFB"/>
    <w:rsid w:val="001900C0"/>
    <w:rsid w:val="001F7BBD"/>
    <w:rsid w:val="00257E27"/>
    <w:rsid w:val="00287ABC"/>
    <w:rsid w:val="002A50E8"/>
    <w:rsid w:val="003B7402"/>
    <w:rsid w:val="00466766"/>
    <w:rsid w:val="004A6EFA"/>
    <w:rsid w:val="005429B1"/>
    <w:rsid w:val="006B2909"/>
    <w:rsid w:val="006C4E4A"/>
    <w:rsid w:val="00714AA0"/>
    <w:rsid w:val="00775BD9"/>
    <w:rsid w:val="007F7D37"/>
    <w:rsid w:val="008B150A"/>
    <w:rsid w:val="00A268E0"/>
    <w:rsid w:val="00A931DA"/>
    <w:rsid w:val="00C53A16"/>
    <w:rsid w:val="00C815B0"/>
    <w:rsid w:val="00CA56EC"/>
    <w:rsid w:val="00E111FC"/>
    <w:rsid w:val="00E37C91"/>
    <w:rsid w:val="00FD699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EFA"/>
    <w:rPr>
      <w:color w:val="808080"/>
    </w:rPr>
  </w:style>
  <w:style w:type="paragraph" w:customStyle="1" w:styleId="4B57E65D0E5B40ADB29239B48628B29F">
    <w:name w:val="4B57E65D0E5B40ADB29239B48628B29F"/>
    <w:rsid w:val="00C815B0"/>
  </w:style>
  <w:style w:type="paragraph" w:customStyle="1" w:styleId="E07459FF28A7431181572B769E8A5814">
    <w:name w:val="E07459FF28A7431181572B769E8A5814"/>
    <w:rsid w:val="005429B1"/>
  </w:style>
  <w:style w:type="paragraph" w:customStyle="1" w:styleId="169CA8CE26AA4E5FA94804AD0067BAE5">
    <w:name w:val="169CA8CE26AA4E5FA94804AD0067BAE5"/>
    <w:rsid w:val="005429B1"/>
  </w:style>
  <w:style w:type="paragraph" w:customStyle="1" w:styleId="9BCCE1DB9F86445C910C533E792E660B">
    <w:name w:val="9BCCE1DB9F86445C910C533E792E660B"/>
    <w:rsid w:val="004A6EFA"/>
  </w:style>
  <w:style w:type="paragraph" w:customStyle="1" w:styleId="56606CE00DD54D6CA772B6DA9B6A599B">
    <w:name w:val="56606CE00DD54D6CA772B6DA9B6A599B"/>
    <w:rsid w:val="004A6EFA"/>
  </w:style>
  <w:style w:type="paragraph" w:customStyle="1" w:styleId="9548BE10869347B688B516B13C448C82">
    <w:name w:val="9548BE10869347B688B516B13C448C82"/>
    <w:rsid w:val="004A6EFA"/>
  </w:style>
  <w:style w:type="paragraph" w:customStyle="1" w:styleId="E4DFF58871354467A90BF508B06A7EE5">
    <w:name w:val="E4DFF58871354467A90BF508B06A7EE5"/>
    <w:rsid w:val="004A6EFA"/>
  </w:style>
  <w:style w:type="paragraph" w:customStyle="1" w:styleId="39B3517C07BA438495F700C494BAAD5B">
    <w:name w:val="39B3517C07BA438495F700C494BAAD5B"/>
    <w:rsid w:val="004A6EFA"/>
  </w:style>
  <w:style w:type="paragraph" w:customStyle="1" w:styleId="ADBF1A4B031F4F7CA04577E8834A2C90">
    <w:name w:val="ADBF1A4B031F4F7CA04577E8834A2C90"/>
    <w:rsid w:val="004A6EFA"/>
  </w:style>
  <w:style w:type="paragraph" w:customStyle="1" w:styleId="2743C14C6C234C8D850DCF903EFD35EC">
    <w:name w:val="2743C14C6C234C8D850DCF903EFD35EC"/>
    <w:rsid w:val="004A6EFA"/>
  </w:style>
  <w:style w:type="paragraph" w:customStyle="1" w:styleId="E41511DC2A55411FA435D6A03EA0536E">
    <w:name w:val="E41511DC2A55411FA435D6A03EA0536E"/>
    <w:rsid w:val="004A6EFA"/>
  </w:style>
  <w:style w:type="paragraph" w:customStyle="1" w:styleId="BB22C271108B4671A628D68A4525B2F8">
    <w:name w:val="BB22C271108B4671A628D68A4525B2F8"/>
    <w:rsid w:val="004A6EFA"/>
  </w:style>
  <w:style w:type="paragraph" w:customStyle="1" w:styleId="C34E40577781412FBA52875E670CD694">
    <w:name w:val="C34E40577781412FBA52875E670CD694"/>
    <w:rsid w:val="004A6EFA"/>
  </w:style>
  <w:style w:type="paragraph" w:customStyle="1" w:styleId="AA288DF016A64F3AAFF0F131901FA9F8">
    <w:name w:val="AA288DF016A64F3AAFF0F131901FA9F8"/>
    <w:rsid w:val="004A6EFA"/>
  </w:style>
  <w:style w:type="paragraph" w:customStyle="1" w:styleId="A93CA19762D543489BE7FC8270D7D199">
    <w:name w:val="A93CA19762D543489BE7FC8270D7D199"/>
    <w:rsid w:val="004A6EFA"/>
  </w:style>
  <w:style w:type="paragraph" w:customStyle="1" w:styleId="37CC3B5AEB7B43008888761F484FFA45">
    <w:name w:val="37CC3B5AEB7B43008888761F484FFA45"/>
    <w:rsid w:val="004A6EFA"/>
  </w:style>
  <w:style w:type="paragraph" w:customStyle="1" w:styleId="275F4CB7A65748CF8988EB5E36B7DE69">
    <w:name w:val="275F4CB7A65748CF8988EB5E36B7DE69"/>
    <w:rsid w:val="004A6EFA"/>
  </w:style>
  <w:style w:type="paragraph" w:customStyle="1" w:styleId="CEF35DEB35FF466187350FC89E378267">
    <w:name w:val="CEF35DEB35FF466187350FC89E378267"/>
    <w:rsid w:val="004A6EFA"/>
  </w:style>
  <w:style w:type="paragraph" w:customStyle="1" w:styleId="855F6DD22F3D4D6AAAEE736FF3A8802B">
    <w:name w:val="855F6DD22F3D4D6AAAEE736FF3A8802B"/>
    <w:rsid w:val="004A6EFA"/>
  </w:style>
  <w:style w:type="paragraph" w:customStyle="1" w:styleId="E3DF5ACE1C9F4C25863C1C4F7D8678ED">
    <w:name w:val="E3DF5ACE1C9F4C25863C1C4F7D8678ED"/>
    <w:rsid w:val="004A6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5AA4481-6598-4FA0-9C66-2AB039E6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AlemCo</cp:lastModifiedBy>
  <cp:revision>77</cp:revision>
  <dcterms:created xsi:type="dcterms:W3CDTF">2020-06-04T14:00:00Z</dcterms:created>
  <dcterms:modified xsi:type="dcterms:W3CDTF">2024-05-08T11:09:00Z</dcterms:modified>
</cp:coreProperties>
</file>